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CD4" w:rsidRDefault="00472CD4" w:rsidP="00472CD4">
      <w:pPr>
        <w:rPr>
          <w:rFonts w:ascii="Arial" w:hAnsi="Arial" w:cs="Arial"/>
          <w:sz w:val="24"/>
          <w:szCs w:val="24"/>
        </w:rPr>
      </w:pPr>
      <w:bookmarkStart w:id="0" w:name="_GoBack"/>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Bursa , 12</w:t>
      </w:r>
      <w:proofErr w:type="gramEnd"/>
      <w:r>
        <w:rPr>
          <w:rFonts w:ascii="Arial" w:hAnsi="Arial" w:cs="Arial"/>
          <w:sz w:val="24"/>
          <w:szCs w:val="24"/>
        </w:rPr>
        <w:t>.Şubat.2015</w:t>
      </w:r>
    </w:p>
    <w:p w:rsidR="00472CD4" w:rsidRDefault="00472CD4" w:rsidP="00472CD4">
      <w:pPr>
        <w:rPr>
          <w:rFonts w:ascii="Arial" w:hAnsi="Arial" w:cs="Arial"/>
          <w:sz w:val="24"/>
          <w:szCs w:val="24"/>
        </w:rPr>
      </w:pPr>
    </w:p>
    <w:p w:rsidR="00472CD4" w:rsidRDefault="00472CD4" w:rsidP="00472CD4">
      <w:pPr>
        <w:rPr>
          <w:rFonts w:ascii="Arial" w:hAnsi="Arial" w:cs="Arial"/>
          <w:sz w:val="24"/>
          <w:szCs w:val="24"/>
        </w:rPr>
      </w:pPr>
      <w:r>
        <w:rPr>
          <w:rFonts w:ascii="Arial" w:hAnsi="Arial" w:cs="Arial"/>
          <w:sz w:val="24"/>
          <w:szCs w:val="24"/>
        </w:rPr>
        <w:tab/>
        <w:t xml:space="preserve">2014 </w:t>
      </w:r>
      <w:proofErr w:type="gramStart"/>
      <w:r>
        <w:rPr>
          <w:rFonts w:ascii="Arial" w:hAnsi="Arial" w:cs="Arial"/>
          <w:sz w:val="24"/>
          <w:szCs w:val="24"/>
        </w:rPr>
        <w:t>yıl sonu</w:t>
      </w:r>
      <w:proofErr w:type="gramEnd"/>
      <w:r>
        <w:rPr>
          <w:rFonts w:ascii="Arial" w:hAnsi="Arial" w:cs="Arial"/>
          <w:sz w:val="24"/>
          <w:szCs w:val="24"/>
        </w:rPr>
        <w:t xml:space="preserve"> dış borç yapısı ve kur artışının tesirleri </w:t>
      </w:r>
    </w:p>
    <w:p w:rsidR="00472CD4" w:rsidRDefault="00472CD4" w:rsidP="00472CD4">
      <w:pPr>
        <w:rPr>
          <w:rFonts w:ascii="Arial" w:hAnsi="Arial" w:cs="Arial"/>
          <w:sz w:val="24"/>
          <w:szCs w:val="24"/>
        </w:rPr>
      </w:pPr>
    </w:p>
    <w:p w:rsidR="00472CD4" w:rsidRDefault="00472CD4" w:rsidP="00472CD4">
      <w:pPr>
        <w:rPr>
          <w:rFonts w:ascii="Arial" w:hAnsi="Arial" w:cs="Arial"/>
          <w:sz w:val="24"/>
          <w:szCs w:val="24"/>
        </w:rPr>
      </w:pPr>
      <w:proofErr w:type="spellStart"/>
      <w:r>
        <w:rPr>
          <w:rFonts w:ascii="Arial" w:hAnsi="Arial" w:cs="Arial"/>
          <w:sz w:val="24"/>
          <w:szCs w:val="24"/>
        </w:rPr>
        <w:t>A.Dolar</w:t>
      </w:r>
      <w:proofErr w:type="spellEnd"/>
      <w:r>
        <w:rPr>
          <w:rFonts w:ascii="Arial" w:hAnsi="Arial" w:cs="Arial"/>
          <w:sz w:val="24"/>
          <w:szCs w:val="24"/>
        </w:rPr>
        <w:t xml:space="preserve"> kurunun yükselmesinin dış borç stoku ve ödemelerin Türk Lirası olarak yapılması dolayısıyla tesiri ne olacaktır?</w:t>
      </w:r>
    </w:p>
    <w:p w:rsidR="00472CD4" w:rsidRDefault="00472CD4" w:rsidP="00472CD4">
      <w:pPr>
        <w:rPr>
          <w:rFonts w:ascii="Arial" w:hAnsi="Arial" w:cs="Arial"/>
          <w:sz w:val="24"/>
          <w:szCs w:val="24"/>
        </w:rPr>
      </w:pPr>
      <w:r>
        <w:rPr>
          <w:rFonts w:ascii="Arial" w:hAnsi="Arial" w:cs="Arial"/>
          <w:sz w:val="24"/>
          <w:szCs w:val="24"/>
        </w:rPr>
        <w:tab/>
        <w:t xml:space="preserve">Son zamanlarda dolar kurunda müthiş bir yükselme başladı. Bu yükselmenin dış borç stoku açısından ülkemize nasıl bir tesiri olacaktır. Bunu da inceleyebilmek için </w:t>
      </w:r>
      <w:proofErr w:type="spellStart"/>
      <w:r>
        <w:rPr>
          <w:rFonts w:ascii="Arial" w:hAnsi="Arial" w:cs="Arial"/>
          <w:sz w:val="24"/>
          <w:szCs w:val="24"/>
        </w:rPr>
        <w:t>Türkiyenin</w:t>
      </w:r>
      <w:proofErr w:type="spellEnd"/>
      <w:r>
        <w:rPr>
          <w:rFonts w:ascii="Arial" w:hAnsi="Arial" w:cs="Arial"/>
          <w:sz w:val="24"/>
          <w:szCs w:val="24"/>
        </w:rPr>
        <w:t xml:space="preserve"> brüt dış borç stokunun döviz olarak dağılımını aşağıdaki tabloya aldık. </w:t>
      </w:r>
    </w:p>
    <w:p w:rsidR="00472CD4" w:rsidRPr="000B6CE4" w:rsidRDefault="00472CD4" w:rsidP="00472CD4">
      <w:pPr>
        <w:rPr>
          <w:rFonts w:ascii="Arial" w:hAnsi="Arial" w:cs="Arial"/>
          <w:sz w:val="24"/>
          <w:szCs w:val="24"/>
        </w:rPr>
      </w:pPr>
      <w:r>
        <w:rPr>
          <w:rFonts w:ascii="Arial" w:hAnsi="Arial" w:cs="Arial"/>
          <w:sz w:val="24"/>
          <w:szCs w:val="24"/>
        </w:rPr>
        <w:t xml:space="preserve">Bu tablodan da görüleceği üzere dış borçların 223.817 milyon dolarlık kısmı ABD doları olarak borçlanılmış olup, toplam brüt dış borcun %56,40 </w:t>
      </w:r>
      <w:proofErr w:type="spellStart"/>
      <w:r>
        <w:rPr>
          <w:rFonts w:ascii="Arial" w:hAnsi="Arial" w:cs="Arial"/>
          <w:sz w:val="24"/>
          <w:szCs w:val="24"/>
        </w:rPr>
        <w:t>ına</w:t>
      </w:r>
      <w:proofErr w:type="spellEnd"/>
      <w:r>
        <w:rPr>
          <w:rFonts w:ascii="Arial" w:hAnsi="Arial" w:cs="Arial"/>
          <w:sz w:val="24"/>
          <w:szCs w:val="24"/>
        </w:rPr>
        <w:t xml:space="preserve"> denk gelmektedir. Dış borcun %43,60 ı doların yükselmesinden etkilenmemekte, hatta düşmeler olduğu takdirde ülke lehine TL. </w:t>
      </w:r>
      <w:proofErr w:type="gramStart"/>
      <w:r>
        <w:rPr>
          <w:rFonts w:ascii="Arial" w:hAnsi="Arial" w:cs="Arial"/>
          <w:sz w:val="24"/>
          <w:szCs w:val="24"/>
        </w:rPr>
        <w:t>olarak</w:t>
      </w:r>
      <w:proofErr w:type="gramEnd"/>
      <w:r>
        <w:rPr>
          <w:rFonts w:ascii="Arial" w:hAnsi="Arial" w:cs="Arial"/>
          <w:sz w:val="24"/>
          <w:szCs w:val="24"/>
        </w:rPr>
        <w:t xml:space="preserve"> sonuçlar doğabilmektedir. </w:t>
      </w:r>
    </w:p>
    <w:tbl>
      <w:tblPr>
        <w:tblW w:w="7840" w:type="dxa"/>
        <w:tblCellMar>
          <w:left w:w="70" w:type="dxa"/>
          <w:right w:w="70" w:type="dxa"/>
        </w:tblCellMar>
        <w:tblLook w:val="04A0" w:firstRow="1" w:lastRow="0" w:firstColumn="1" w:lastColumn="0" w:noHBand="0" w:noVBand="1"/>
      </w:tblPr>
      <w:tblGrid>
        <w:gridCol w:w="6720"/>
        <w:gridCol w:w="1120"/>
      </w:tblGrid>
      <w:tr w:rsidR="00472CD4" w:rsidRPr="002B5C2F" w:rsidTr="006C72CD">
        <w:trPr>
          <w:trHeight w:val="402"/>
        </w:trPr>
        <w:tc>
          <w:tcPr>
            <w:tcW w:w="6720" w:type="dxa"/>
            <w:tcBorders>
              <w:top w:val="nil"/>
              <w:left w:val="nil"/>
              <w:bottom w:val="nil"/>
              <w:right w:val="nil"/>
            </w:tcBorders>
            <w:shd w:val="clear" w:color="000000" w:fill="FFFFFF"/>
            <w:noWrap/>
            <w:vAlign w:val="bottom"/>
            <w:hideMark/>
          </w:tcPr>
          <w:p w:rsidR="00472CD4" w:rsidRPr="002B5C2F" w:rsidRDefault="00472CD4" w:rsidP="006C72CD">
            <w:pPr>
              <w:spacing w:after="0" w:line="240" w:lineRule="auto"/>
              <w:rPr>
                <w:rFonts w:ascii="Arial" w:eastAsia="Times New Roman" w:hAnsi="Arial" w:cs="Arial"/>
                <w:bCs/>
                <w:sz w:val="20"/>
                <w:szCs w:val="20"/>
                <w:lang w:eastAsia="tr-TR"/>
              </w:rPr>
            </w:pPr>
            <w:r w:rsidRPr="002B5C2F">
              <w:rPr>
                <w:rFonts w:ascii="Arial" w:eastAsia="Times New Roman" w:hAnsi="Arial" w:cs="Arial"/>
                <w:bCs/>
                <w:sz w:val="20"/>
                <w:szCs w:val="20"/>
                <w:lang w:eastAsia="tr-TR"/>
              </w:rPr>
              <w:t> </w:t>
            </w:r>
          </w:p>
          <w:tbl>
            <w:tblPr>
              <w:tblW w:w="6580" w:type="dxa"/>
              <w:tblCellMar>
                <w:left w:w="70" w:type="dxa"/>
                <w:right w:w="70" w:type="dxa"/>
              </w:tblCellMar>
              <w:tblLook w:val="04A0" w:firstRow="1" w:lastRow="0" w:firstColumn="1" w:lastColumn="0" w:noHBand="0" w:noVBand="1"/>
            </w:tblPr>
            <w:tblGrid>
              <w:gridCol w:w="1645"/>
              <w:gridCol w:w="1645"/>
              <w:gridCol w:w="1645"/>
              <w:gridCol w:w="1645"/>
            </w:tblGrid>
            <w:tr w:rsidR="00472CD4" w:rsidRPr="002B5C2F" w:rsidTr="006C72CD">
              <w:trPr>
                <w:trHeight w:val="402"/>
              </w:trPr>
              <w:tc>
                <w:tcPr>
                  <w:tcW w:w="6580" w:type="dxa"/>
                  <w:gridSpan w:val="4"/>
                  <w:tcBorders>
                    <w:top w:val="nil"/>
                    <w:left w:val="nil"/>
                    <w:bottom w:val="nil"/>
                    <w:right w:val="nil"/>
                  </w:tcBorders>
                  <w:shd w:val="clear" w:color="000000" w:fill="FFFFFF"/>
                  <w:noWrap/>
                  <w:vAlign w:val="bottom"/>
                  <w:hideMark/>
                </w:tcPr>
                <w:p w:rsidR="00472CD4" w:rsidRPr="002B5C2F" w:rsidRDefault="00472CD4" w:rsidP="006C72CD">
                  <w:pPr>
                    <w:spacing w:after="0" w:line="240" w:lineRule="auto"/>
                    <w:rPr>
                      <w:rFonts w:ascii="Arial" w:eastAsia="Times New Roman" w:hAnsi="Arial" w:cs="Arial"/>
                      <w:bCs/>
                      <w:sz w:val="20"/>
                      <w:szCs w:val="20"/>
                      <w:lang w:eastAsia="tr-TR"/>
                    </w:rPr>
                  </w:pPr>
                  <w:r w:rsidRPr="002B5C2F">
                    <w:rPr>
                      <w:rFonts w:ascii="Arial" w:eastAsia="Times New Roman" w:hAnsi="Arial" w:cs="Arial"/>
                      <w:bCs/>
                      <w:sz w:val="20"/>
                      <w:szCs w:val="20"/>
                      <w:lang w:eastAsia="tr-TR"/>
                    </w:rPr>
                    <w:t xml:space="preserve">TÜRKİYE BRÜT DIŞ BORÇ STOKU - DÖVİZ DAĞILIMI </w:t>
                  </w:r>
                </w:p>
              </w:tc>
            </w:tr>
            <w:tr w:rsidR="00472CD4" w:rsidRPr="002B5C2F" w:rsidTr="006C72CD">
              <w:trPr>
                <w:trHeight w:val="402"/>
              </w:trPr>
              <w:tc>
                <w:tcPr>
                  <w:tcW w:w="1645" w:type="dxa"/>
                  <w:tcBorders>
                    <w:top w:val="nil"/>
                    <w:left w:val="nil"/>
                    <w:bottom w:val="nil"/>
                    <w:right w:val="nil"/>
                  </w:tcBorders>
                  <w:shd w:val="clear" w:color="000000" w:fill="FFFFFF"/>
                  <w:noWrap/>
                  <w:vAlign w:val="bottom"/>
                  <w:hideMark/>
                </w:tcPr>
                <w:p w:rsidR="00472CD4" w:rsidRPr="002B5C2F" w:rsidRDefault="00472CD4" w:rsidP="006C72CD">
                  <w:pPr>
                    <w:spacing w:after="0" w:line="240" w:lineRule="auto"/>
                    <w:rPr>
                      <w:rFonts w:ascii="Arial" w:eastAsia="Times New Roman" w:hAnsi="Arial" w:cs="Arial"/>
                      <w:bCs/>
                      <w:sz w:val="20"/>
                      <w:szCs w:val="20"/>
                      <w:lang w:eastAsia="tr-TR"/>
                    </w:rPr>
                  </w:pPr>
                  <w:r w:rsidRPr="002B5C2F">
                    <w:rPr>
                      <w:rFonts w:ascii="Arial" w:eastAsia="Times New Roman" w:hAnsi="Arial" w:cs="Arial"/>
                      <w:bCs/>
                      <w:sz w:val="20"/>
                      <w:szCs w:val="20"/>
                      <w:lang w:eastAsia="tr-TR"/>
                    </w:rPr>
                    <w:t xml:space="preserve"> MİLYON </w:t>
                  </w:r>
                </w:p>
              </w:tc>
              <w:tc>
                <w:tcPr>
                  <w:tcW w:w="1645" w:type="dxa"/>
                  <w:tcBorders>
                    <w:top w:val="nil"/>
                    <w:left w:val="nil"/>
                    <w:bottom w:val="nil"/>
                    <w:right w:val="nil"/>
                  </w:tcBorders>
                  <w:shd w:val="clear" w:color="000000" w:fill="FFFFFF"/>
                  <w:noWrap/>
                  <w:vAlign w:val="bottom"/>
                  <w:hideMark/>
                </w:tcPr>
                <w:p w:rsidR="00472CD4" w:rsidRPr="002B5C2F" w:rsidRDefault="00472CD4" w:rsidP="006C72CD">
                  <w:pPr>
                    <w:spacing w:after="0" w:line="240" w:lineRule="auto"/>
                    <w:jc w:val="center"/>
                    <w:rPr>
                      <w:rFonts w:ascii="Arial" w:eastAsia="Times New Roman" w:hAnsi="Arial" w:cs="Arial"/>
                      <w:i/>
                      <w:iCs/>
                      <w:sz w:val="20"/>
                      <w:szCs w:val="20"/>
                      <w:lang w:eastAsia="tr-TR"/>
                    </w:rPr>
                  </w:pPr>
                  <w:r w:rsidRPr="002B5C2F">
                    <w:rPr>
                      <w:rFonts w:ascii="Arial" w:eastAsia="Times New Roman" w:hAnsi="Arial" w:cs="Arial"/>
                      <w:iCs/>
                      <w:sz w:val="20"/>
                      <w:szCs w:val="20"/>
                      <w:lang w:eastAsia="tr-TR"/>
                    </w:rPr>
                    <w:t>ABD $.</w:t>
                  </w:r>
                  <w:r w:rsidRPr="002B5C2F">
                    <w:rPr>
                      <w:rFonts w:ascii="Arial" w:eastAsia="Times New Roman" w:hAnsi="Arial" w:cs="Arial"/>
                      <w:i/>
                      <w:iCs/>
                      <w:sz w:val="20"/>
                      <w:szCs w:val="20"/>
                      <w:lang w:eastAsia="tr-TR"/>
                    </w:rPr>
                    <w:t> </w:t>
                  </w:r>
                </w:p>
              </w:tc>
              <w:tc>
                <w:tcPr>
                  <w:tcW w:w="1645" w:type="dxa"/>
                  <w:tcBorders>
                    <w:top w:val="nil"/>
                    <w:left w:val="nil"/>
                    <w:bottom w:val="nil"/>
                    <w:right w:val="nil"/>
                  </w:tcBorders>
                  <w:shd w:val="clear" w:color="000000" w:fill="FFFFFF"/>
                  <w:noWrap/>
                  <w:vAlign w:val="bottom"/>
                  <w:hideMark/>
                </w:tcPr>
                <w:p w:rsidR="00472CD4" w:rsidRPr="002B5C2F" w:rsidRDefault="00472CD4" w:rsidP="006C72CD">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 </w:t>
                  </w:r>
                </w:p>
              </w:tc>
              <w:tc>
                <w:tcPr>
                  <w:tcW w:w="1645" w:type="dxa"/>
                  <w:tcBorders>
                    <w:top w:val="nil"/>
                    <w:left w:val="nil"/>
                    <w:bottom w:val="nil"/>
                    <w:right w:val="nil"/>
                  </w:tcBorders>
                  <w:shd w:val="clear" w:color="000000" w:fill="FFFFFF"/>
                  <w:noWrap/>
                  <w:vAlign w:val="bottom"/>
                  <w:hideMark/>
                </w:tcPr>
                <w:p w:rsidR="00472CD4" w:rsidRPr="002B5C2F" w:rsidRDefault="00472CD4" w:rsidP="006C72CD">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 </w:t>
                  </w:r>
                </w:p>
              </w:tc>
            </w:tr>
          </w:tbl>
          <w:p w:rsidR="00472CD4" w:rsidRPr="002B5C2F" w:rsidRDefault="00472CD4" w:rsidP="006C72CD">
            <w:pPr>
              <w:spacing w:after="0" w:line="240" w:lineRule="auto"/>
              <w:rPr>
                <w:rFonts w:ascii="Arial" w:eastAsia="Times New Roman" w:hAnsi="Arial" w:cs="Arial"/>
                <w:bCs/>
                <w:sz w:val="20"/>
                <w:szCs w:val="20"/>
                <w:lang w:eastAsia="tr-TR"/>
              </w:rPr>
            </w:pPr>
          </w:p>
        </w:tc>
        <w:tc>
          <w:tcPr>
            <w:tcW w:w="1120" w:type="dxa"/>
            <w:tcBorders>
              <w:top w:val="nil"/>
              <w:left w:val="nil"/>
              <w:bottom w:val="nil"/>
              <w:right w:val="nil"/>
            </w:tcBorders>
            <w:shd w:val="clear" w:color="000000" w:fill="FFFFFF"/>
            <w:noWrap/>
            <w:vAlign w:val="bottom"/>
            <w:hideMark/>
          </w:tcPr>
          <w:p w:rsidR="00472CD4" w:rsidRPr="002B5C2F" w:rsidRDefault="00472CD4" w:rsidP="006C72CD">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 </w:t>
            </w:r>
          </w:p>
        </w:tc>
      </w:tr>
      <w:tr w:rsidR="00472CD4" w:rsidRPr="002B5C2F" w:rsidTr="006C72CD">
        <w:trPr>
          <w:trHeight w:val="402"/>
        </w:trPr>
        <w:tc>
          <w:tcPr>
            <w:tcW w:w="6720" w:type="dxa"/>
            <w:tcBorders>
              <w:top w:val="single" w:sz="4" w:space="0" w:color="auto"/>
              <w:left w:val="single" w:sz="4" w:space="0" w:color="auto"/>
              <w:bottom w:val="single" w:sz="4" w:space="0" w:color="auto"/>
              <w:right w:val="nil"/>
            </w:tcBorders>
            <w:shd w:val="clear" w:color="000000" w:fill="C0C0C0"/>
            <w:noWrap/>
            <w:vAlign w:val="center"/>
            <w:hideMark/>
          </w:tcPr>
          <w:p w:rsidR="00472CD4" w:rsidRPr="002B5C2F" w:rsidRDefault="00472CD4" w:rsidP="006C72CD">
            <w:pPr>
              <w:spacing w:after="0" w:line="240" w:lineRule="auto"/>
              <w:rPr>
                <w:rFonts w:ascii="Arial" w:eastAsia="Times New Roman" w:hAnsi="Arial" w:cs="Arial"/>
                <w:bCs/>
                <w:sz w:val="20"/>
                <w:szCs w:val="20"/>
                <w:lang w:eastAsia="tr-TR"/>
              </w:rPr>
            </w:pPr>
            <w:r w:rsidRPr="002B5C2F">
              <w:rPr>
                <w:rFonts w:ascii="Arial" w:eastAsia="Times New Roman" w:hAnsi="Arial" w:cs="Arial"/>
                <w:bCs/>
                <w:sz w:val="20"/>
                <w:szCs w:val="20"/>
                <w:lang w:eastAsia="tr-TR"/>
              </w:rPr>
              <w:t xml:space="preserve">KISA VADE </w:t>
            </w:r>
          </w:p>
        </w:tc>
        <w:tc>
          <w:tcPr>
            <w:tcW w:w="1120" w:type="dxa"/>
            <w:tcBorders>
              <w:top w:val="single" w:sz="4" w:space="0" w:color="auto"/>
              <w:left w:val="nil"/>
              <w:bottom w:val="single" w:sz="4" w:space="0" w:color="auto"/>
              <w:right w:val="single" w:sz="4" w:space="0" w:color="auto"/>
            </w:tcBorders>
            <w:shd w:val="clear" w:color="000000" w:fill="C0C0C0"/>
            <w:noWrap/>
            <w:vAlign w:val="center"/>
            <w:hideMark/>
          </w:tcPr>
          <w:p w:rsidR="00472CD4" w:rsidRPr="002B5C2F" w:rsidRDefault="00472CD4" w:rsidP="006C72CD">
            <w:pPr>
              <w:spacing w:after="0" w:line="240" w:lineRule="auto"/>
              <w:rPr>
                <w:rFonts w:ascii="Arial" w:eastAsia="Times New Roman" w:hAnsi="Arial" w:cs="Arial"/>
                <w:bCs/>
                <w:sz w:val="20"/>
                <w:szCs w:val="20"/>
                <w:lang w:eastAsia="tr-TR"/>
              </w:rPr>
            </w:pPr>
            <w:r w:rsidRPr="002B5C2F">
              <w:rPr>
                <w:rFonts w:ascii="Arial" w:eastAsia="Times New Roman" w:hAnsi="Arial" w:cs="Arial"/>
                <w:bCs/>
                <w:sz w:val="20"/>
                <w:szCs w:val="20"/>
                <w:lang w:eastAsia="tr-TR"/>
              </w:rPr>
              <w:t>131.863</w:t>
            </w:r>
          </w:p>
        </w:tc>
      </w:tr>
      <w:tr w:rsidR="00472CD4" w:rsidRPr="002B5C2F" w:rsidTr="006C72CD">
        <w:trPr>
          <w:trHeight w:val="402"/>
        </w:trPr>
        <w:tc>
          <w:tcPr>
            <w:tcW w:w="6720" w:type="dxa"/>
            <w:tcBorders>
              <w:top w:val="nil"/>
              <w:left w:val="nil"/>
              <w:bottom w:val="nil"/>
              <w:right w:val="nil"/>
            </w:tcBorders>
            <w:shd w:val="clear" w:color="000000" w:fill="FFFFFF"/>
            <w:noWrap/>
            <w:vAlign w:val="bottom"/>
            <w:hideMark/>
          </w:tcPr>
          <w:p w:rsidR="00472CD4" w:rsidRPr="002B5C2F" w:rsidRDefault="00472CD4" w:rsidP="006C72CD">
            <w:pPr>
              <w:spacing w:after="0" w:line="240" w:lineRule="auto"/>
              <w:rPr>
                <w:rFonts w:ascii="Arial" w:eastAsia="Times New Roman" w:hAnsi="Arial" w:cs="Arial"/>
                <w:bCs/>
                <w:sz w:val="20"/>
                <w:szCs w:val="20"/>
                <w:lang w:eastAsia="tr-TR"/>
              </w:rPr>
            </w:pPr>
            <w:r w:rsidRPr="002B5C2F">
              <w:rPr>
                <w:rFonts w:ascii="Arial" w:eastAsia="Times New Roman" w:hAnsi="Arial" w:cs="Arial"/>
                <w:bCs/>
                <w:sz w:val="20"/>
                <w:szCs w:val="20"/>
                <w:lang w:eastAsia="tr-TR"/>
              </w:rPr>
              <w:t> </w:t>
            </w:r>
          </w:p>
        </w:tc>
        <w:tc>
          <w:tcPr>
            <w:tcW w:w="1120" w:type="dxa"/>
            <w:tcBorders>
              <w:top w:val="nil"/>
              <w:left w:val="nil"/>
              <w:bottom w:val="nil"/>
              <w:right w:val="nil"/>
            </w:tcBorders>
            <w:shd w:val="clear" w:color="000000" w:fill="FFFFFF"/>
            <w:noWrap/>
            <w:vAlign w:val="bottom"/>
            <w:hideMark/>
          </w:tcPr>
          <w:p w:rsidR="00472CD4" w:rsidRPr="002B5C2F" w:rsidRDefault="00472CD4" w:rsidP="006C72CD">
            <w:pPr>
              <w:spacing w:after="0" w:line="240" w:lineRule="auto"/>
              <w:jc w:val="right"/>
              <w:rPr>
                <w:rFonts w:ascii="Arial" w:eastAsia="Times New Roman" w:hAnsi="Arial" w:cs="Arial"/>
                <w:bCs/>
                <w:sz w:val="20"/>
                <w:szCs w:val="20"/>
                <w:lang w:eastAsia="tr-TR"/>
              </w:rPr>
            </w:pPr>
            <w:r w:rsidRPr="002B5C2F">
              <w:rPr>
                <w:rFonts w:ascii="Arial" w:eastAsia="Times New Roman" w:hAnsi="Arial" w:cs="Arial"/>
                <w:bCs/>
                <w:sz w:val="20"/>
                <w:szCs w:val="20"/>
                <w:lang w:eastAsia="tr-TR"/>
              </w:rPr>
              <w:t> </w:t>
            </w:r>
          </w:p>
        </w:tc>
      </w:tr>
      <w:tr w:rsidR="00472CD4" w:rsidRPr="002B5C2F" w:rsidTr="006C72CD">
        <w:trPr>
          <w:trHeight w:val="402"/>
        </w:trPr>
        <w:tc>
          <w:tcPr>
            <w:tcW w:w="6720" w:type="dxa"/>
            <w:tcBorders>
              <w:top w:val="single" w:sz="4" w:space="0" w:color="auto"/>
              <w:left w:val="single" w:sz="4" w:space="0" w:color="auto"/>
              <w:bottom w:val="nil"/>
              <w:right w:val="single" w:sz="4" w:space="0" w:color="auto"/>
            </w:tcBorders>
            <w:shd w:val="clear" w:color="000000" w:fill="FFFFFF"/>
            <w:noWrap/>
            <w:vAlign w:val="bottom"/>
            <w:hideMark/>
          </w:tcPr>
          <w:p w:rsidR="00472CD4" w:rsidRPr="002B5C2F" w:rsidRDefault="00472CD4" w:rsidP="006C72CD">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USD</w:t>
            </w:r>
          </w:p>
        </w:tc>
        <w:tc>
          <w:tcPr>
            <w:tcW w:w="1120" w:type="dxa"/>
            <w:tcBorders>
              <w:top w:val="single" w:sz="4" w:space="0" w:color="auto"/>
              <w:left w:val="nil"/>
              <w:bottom w:val="nil"/>
              <w:right w:val="single" w:sz="4" w:space="0" w:color="auto"/>
            </w:tcBorders>
            <w:shd w:val="clear" w:color="000000" w:fill="FFFFFF"/>
            <w:noWrap/>
            <w:vAlign w:val="bottom"/>
            <w:hideMark/>
          </w:tcPr>
          <w:p w:rsidR="00472CD4" w:rsidRPr="002B5C2F" w:rsidRDefault="00472CD4" w:rsidP="006C72CD">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67.506</w:t>
            </w:r>
          </w:p>
        </w:tc>
      </w:tr>
      <w:tr w:rsidR="00472CD4" w:rsidRPr="002B5C2F" w:rsidTr="006C72CD">
        <w:trPr>
          <w:trHeight w:val="402"/>
        </w:trPr>
        <w:tc>
          <w:tcPr>
            <w:tcW w:w="6720" w:type="dxa"/>
            <w:tcBorders>
              <w:top w:val="nil"/>
              <w:left w:val="single" w:sz="4" w:space="0" w:color="auto"/>
              <w:bottom w:val="nil"/>
              <w:right w:val="single" w:sz="4" w:space="0" w:color="auto"/>
            </w:tcBorders>
            <w:shd w:val="clear" w:color="000000" w:fill="FFFFFF"/>
            <w:noWrap/>
            <w:vAlign w:val="bottom"/>
            <w:hideMark/>
          </w:tcPr>
          <w:p w:rsidR="00472CD4" w:rsidRPr="002B5C2F" w:rsidRDefault="00472CD4" w:rsidP="006C72CD">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ECU/EUR</w:t>
            </w:r>
          </w:p>
        </w:tc>
        <w:tc>
          <w:tcPr>
            <w:tcW w:w="1120" w:type="dxa"/>
            <w:tcBorders>
              <w:top w:val="nil"/>
              <w:left w:val="nil"/>
              <w:bottom w:val="nil"/>
              <w:right w:val="single" w:sz="4" w:space="0" w:color="auto"/>
            </w:tcBorders>
            <w:shd w:val="clear" w:color="000000" w:fill="FFFFFF"/>
            <w:noWrap/>
            <w:vAlign w:val="bottom"/>
            <w:hideMark/>
          </w:tcPr>
          <w:p w:rsidR="00472CD4" w:rsidRPr="002B5C2F" w:rsidRDefault="00472CD4" w:rsidP="006C72CD">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43.498</w:t>
            </w:r>
          </w:p>
        </w:tc>
      </w:tr>
      <w:tr w:rsidR="00472CD4" w:rsidRPr="002B5C2F" w:rsidTr="006C72CD">
        <w:trPr>
          <w:trHeight w:val="402"/>
        </w:trPr>
        <w:tc>
          <w:tcPr>
            <w:tcW w:w="6720" w:type="dxa"/>
            <w:tcBorders>
              <w:top w:val="nil"/>
              <w:left w:val="single" w:sz="4" w:space="0" w:color="auto"/>
              <w:bottom w:val="nil"/>
              <w:right w:val="single" w:sz="4" w:space="0" w:color="auto"/>
            </w:tcBorders>
            <w:shd w:val="clear" w:color="000000" w:fill="FFFFFF"/>
            <w:noWrap/>
            <w:vAlign w:val="bottom"/>
            <w:hideMark/>
          </w:tcPr>
          <w:p w:rsidR="00472CD4" w:rsidRPr="002B5C2F" w:rsidRDefault="00472CD4" w:rsidP="006C72CD">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JPY</w:t>
            </w:r>
          </w:p>
        </w:tc>
        <w:tc>
          <w:tcPr>
            <w:tcW w:w="1120" w:type="dxa"/>
            <w:tcBorders>
              <w:top w:val="nil"/>
              <w:left w:val="nil"/>
              <w:bottom w:val="nil"/>
              <w:right w:val="single" w:sz="4" w:space="0" w:color="auto"/>
            </w:tcBorders>
            <w:shd w:val="clear" w:color="000000" w:fill="FFFFFF"/>
            <w:noWrap/>
            <w:vAlign w:val="bottom"/>
            <w:hideMark/>
          </w:tcPr>
          <w:p w:rsidR="00472CD4" w:rsidRPr="002B5C2F" w:rsidRDefault="00472CD4" w:rsidP="006C72CD">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212</w:t>
            </w:r>
          </w:p>
        </w:tc>
      </w:tr>
      <w:tr w:rsidR="00472CD4" w:rsidRPr="002B5C2F" w:rsidTr="006C72CD">
        <w:trPr>
          <w:trHeight w:val="402"/>
        </w:trPr>
        <w:tc>
          <w:tcPr>
            <w:tcW w:w="6720" w:type="dxa"/>
            <w:tcBorders>
              <w:top w:val="nil"/>
              <w:left w:val="single" w:sz="4" w:space="0" w:color="auto"/>
              <w:bottom w:val="nil"/>
              <w:right w:val="single" w:sz="4" w:space="0" w:color="auto"/>
            </w:tcBorders>
            <w:shd w:val="clear" w:color="000000" w:fill="FFFFFF"/>
            <w:noWrap/>
            <w:vAlign w:val="bottom"/>
            <w:hideMark/>
          </w:tcPr>
          <w:p w:rsidR="00472CD4" w:rsidRPr="002B5C2F" w:rsidRDefault="00472CD4" w:rsidP="006C72CD">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SDR</w:t>
            </w:r>
          </w:p>
        </w:tc>
        <w:tc>
          <w:tcPr>
            <w:tcW w:w="1120" w:type="dxa"/>
            <w:tcBorders>
              <w:top w:val="nil"/>
              <w:left w:val="nil"/>
              <w:bottom w:val="nil"/>
              <w:right w:val="single" w:sz="4" w:space="0" w:color="auto"/>
            </w:tcBorders>
            <w:shd w:val="clear" w:color="000000" w:fill="FFFFFF"/>
            <w:noWrap/>
            <w:vAlign w:val="bottom"/>
            <w:hideMark/>
          </w:tcPr>
          <w:p w:rsidR="00472CD4" w:rsidRPr="002B5C2F" w:rsidRDefault="00472CD4" w:rsidP="006C72CD">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0</w:t>
            </w:r>
          </w:p>
        </w:tc>
      </w:tr>
      <w:tr w:rsidR="00472CD4" w:rsidRPr="002B5C2F" w:rsidTr="006C72CD">
        <w:trPr>
          <w:trHeight w:val="402"/>
        </w:trPr>
        <w:tc>
          <w:tcPr>
            <w:tcW w:w="6720" w:type="dxa"/>
            <w:tcBorders>
              <w:top w:val="nil"/>
              <w:left w:val="single" w:sz="4" w:space="0" w:color="auto"/>
              <w:bottom w:val="nil"/>
              <w:right w:val="single" w:sz="4" w:space="0" w:color="auto"/>
            </w:tcBorders>
            <w:shd w:val="clear" w:color="000000" w:fill="FFFFFF"/>
            <w:noWrap/>
            <w:vAlign w:val="bottom"/>
            <w:hideMark/>
          </w:tcPr>
          <w:p w:rsidR="00472CD4" w:rsidRPr="002B5C2F" w:rsidRDefault="00472CD4" w:rsidP="006C72CD">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TL</w:t>
            </w:r>
          </w:p>
        </w:tc>
        <w:tc>
          <w:tcPr>
            <w:tcW w:w="1120" w:type="dxa"/>
            <w:tcBorders>
              <w:top w:val="nil"/>
              <w:left w:val="nil"/>
              <w:bottom w:val="nil"/>
              <w:right w:val="single" w:sz="4" w:space="0" w:color="auto"/>
            </w:tcBorders>
            <w:shd w:val="clear" w:color="000000" w:fill="FFFFFF"/>
            <w:noWrap/>
            <w:vAlign w:val="bottom"/>
            <w:hideMark/>
          </w:tcPr>
          <w:p w:rsidR="00472CD4" w:rsidRPr="002B5C2F" w:rsidRDefault="00472CD4" w:rsidP="006C72CD">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17.356</w:t>
            </w:r>
          </w:p>
        </w:tc>
      </w:tr>
      <w:tr w:rsidR="00472CD4" w:rsidRPr="002B5C2F" w:rsidTr="006C72CD">
        <w:trPr>
          <w:trHeight w:val="402"/>
        </w:trPr>
        <w:tc>
          <w:tcPr>
            <w:tcW w:w="6720" w:type="dxa"/>
            <w:tcBorders>
              <w:top w:val="nil"/>
              <w:left w:val="single" w:sz="4" w:space="0" w:color="auto"/>
              <w:bottom w:val="single" w:sz="4" w:space="0" w:color="auto"/>
              <w:right w:val="single" w:sz="4" w:space="0" w:color="auto"/>
            </w:tcBorders>
            <w:shd w:val="clear" w:color="000000" w:fill="FFFFFF"/>
            <w:noWrap/>
            <w:vAlign w:val="bottom"/>
            <w:hideMark/>
          </w:tcPr>
          <w:p w:rsidR="00472CD4" w:rsidRPr="002B5C2F" w:rsidRDefault="00472CD4" w:rsidP="006C72CD">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DİĞER</w:t>
            </w:r>
          </w:p>
        </w:tc>
        <w:tc>
          <w:tcPr>
            <w:tcW w:w="1120" w:type="dxa"/>
            <w:tcBorders>
              <w:top w:val="nil"/>
              <w:left w:val="nil"/>
              <w:bottom w:val="single" w:sz="4" w:space="0" w:color="auto"/>
              <w:right w:val="single" w:sz="4" w:space="0" w:color="auto"/>
            </w:tcBorders>
            <w:shd w:val="clear" w:color="000000" w:fill="FFFFFF"/>
            <w:noWrap/>
            <w:vAlign w:val="bottom"/>
            <w:hideMark/>
          </w:tcPr>
          <w:p w:rsidR="00472CD4" w:rsidRPr="002B5C2F" w:rsidRDefault="00472CD4" w:rsidP="006C72CD">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3.292</w:t>
            </w:r>
          </w:p>
        </w:tc>
      </w:tr>
      <w:tr w:rsidR="00472CD4" w:rsidRPr="002B5C2F" w:rsidTr="006C72CD">
        <w:trPr>
          <w:trHeight w:val="402"/>
        </w:trPr>
        <w:tc>
          <w:tcPr>
            <w:tcW w:w="6720" w:type="dxa"/>
            <w:tcBorders>
              <w:top w:val="nil"/>
              <w:left w:val="nil"/>
              <w:bottom w:val="nil"/>
              <w:right w:val="nil"/>
            </w:tcBorders>
            <w:shd w:val="clear" w:color="000000" w:fill="FFFFFF"/>
            <w:noWrap/>
            <w:vAlign w:val="bottom"/>
            <w:hideMark/>
          </w:tcPr>
          <w:p w:rsidR="00472CD4" w:rsidRPr="002B5C2F" w:rsidRDefault="00472CD4" w:rsidP="006C72CD">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 </w:t>
            </w:r>
          </w:p>
        </w:tc>
        <w:tc>
          <w:tcPr>
            <w:tcW w:w="1120" w:type="dxa"/>
            <w:tcBorders>
              <w:top w:val="nil"/>
              <w:left w:val="nil"/>
              <w:bottom w:val="nil"/>
              <w:right w:val="nil"/>
            </w:tcBorders>
            <w:shd w:val="clear" w:color="000000" w:fill="FFFFFF"/>
            <w:noWrap/>
            <w:vAlign w:val="bottom"/>
            <w:hideMark/>
          </w:tcPr>
          <w:p w:rsidR="00472CD4" w:rsidRPr="002B5C2F" w:rsidRDefault="00472CD4" w:rsidP="006C72CD">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 </w:t>
            </w:r>
          </w:p>
        </w:tc>
      </w:tr>
      <w:tr w:rsidR="00472CD4" w:rsidRPr="002B5C2F" w:rsidTr="006C72CD">
        <w:trPr>
          <w:trHeight w:val="402"/>
        </w:trPr>
        <w:tc>
          <w:tcPr>
            <w:tcW w:w="6720" w:type="dxa"/>
            <w:tcBorders>
              <w:top w:val="single" w:sz="4" w:space="0" w:color="auto"/>
              <w:left w:val="single" w:sz="4" w:space="0" w:color="auto"/>
              <w:bottom w:val="single" w:sz="4" w:space="0" w:color="auto"/>
              <w:right w:val="nil"/>
            </w:tcBorders>
            <w:shd w:val="clear" w:color="000000" w:fill="C0C0C0"/>
            <w:noWrap/>
            <w:vAlign w:val="center"/>
            <w:hideMark/>
          </w:tcPr>
          <w:p w:rsidR="00472CD4" w:rsidRPr="002B5C2F" w:rsidRDefault="00472CD4" w:rsidP="006C72CD">
            <w:pPr>
              <w:spacing w:after="0" w:line="240" w:lineRule="auto"/>
              <w:rPr>
                <w:rFonts w:ascii="Arial" w:eastAsia="Times New Roman" w:hAnsi="Arial" w:cs="Arial"/>
                <w:bCs/>
                <w:sz w:val="20"/>
                <w:szCs w:val="20"/>
                <w:lang w:eastAsia="tr-TR"/>
              </w:rPr>
            </w:pPr>
            <w:r w:rsidRPr="002B5C2F">
              <w:rPr>
                <w:rFonts w:ascii="Arial" w:eastAsia="Times New Roman" w:hAnsi="Arial" w:cs="Arial"/>
                <w:bCs/>
                <w:sz w:val="20"/>
                <w:szCs w:val="20"/>
                <w:lang w:eastAsia="tr-TR"/>
              </w:rPr>
              <w:t xml:space="preserve">UZUN VADE </w:t>
            </w:r>
          </w:p>
        </w:tc>
        <w:tc>
          <w:tcPr>
            <w:tcW w:w="1120" w:type="dxa"/>
            <w:tcBorders>
              <w:top w:val="single" w:sz="4" w:space="0" w:color="auto"/>
              <w:left w:val="nil"/>
              <w:bottom w:val="single" w:sz="4" w:space="0" w:color="auto"/>
              <w:right w:val="single" w:sz="4" w:space="0" w:color="auto"/>
            </w:tcBorders>
            <w:shd w:val="clear" w:color="000000" w:fill="C0C0C0"/>
            <w:noWrap/>
            <w:vAlign w:val="center"/>
            <w:hideMark/>
          </w:tcPr>
          <w:p w:rsidR="00472CD4" w:rsidRPr="002B5C2F" w:rsidRDefault="00472CD4" w:rsidP="006C72CD">
            <w:pPr>
              <w:spacing w:after="0" w:line="240" w:lineRule="auto"/>
              <w:rPr>
                <w:rFonts w:ascii="Arial" w:eastAsia="Times New Roman" w:hAnsi="Arial" w:cs="Arial"/>
                <w:bCs/>
                <w:sz w:val="20"/>
                <w:szCs w:val="20"/>
                <w:lang w:eastAsia="tr-TR"/>
              </w:rPr>
            </w:pPr>
            <w:r w:rsidRPr="002B5C2F">
              <w:rPr>
                <w:rFonts w:ascii="Arial" w:eastAsia="Times New Roman" w:hAnsi="Arial" w:cs="Arial"/>
                <w:bCs/>
                <w:sz w:val="20"/>
                <w:szCs w:val="20"/>
                <w:lang w:eastAsia="tr-TR"/>
              </w:rPr>
              <w:t>264.937</w:t>
            </w:r>
          </w:p>
        </w:tc>
      </w:tr>
      <w:tr w:rsidR="00472CD4" w:rsidRPr="002B5C2F" w:rsidTr="006C72CD">
        <w:trPr>
          <w:trHeight w:val="402"/>
        </w:trPr>
        <w:tc>
          <w:tcPr>
            <w:tcW w:w="6720" w:type="dxa"/>
            <w:tcBorders>
              <w:top w:val="nil"/>
              <w:left w:val="nil"/>
              <w:bottom w:val="nil"/>
              <w:right w:val="nil"/>
            </w:tcBorders>
            <w:shd w:val="clear" w:color="000000" w:fill="FFFFFF"/>
            <w:noWrap/>
            <w:vAlign w:val="bottom"/>
            <w:hideMark/>
          </w:tcPr>
          <w:p w:rsidR="00472CD4" w:rsidRPr="002B5C2F" w:rsidRDefault="00472CD4" w:rsidP="006C72CD">
            <w:pPr>
              <w:spacing w:after="0" w:line="240" w:lineRule="auto"/>
              <w:rPr>
                <w:rFonts w:ascii="Arial" w:eastAsia="Times New Roman" w:hAnsi="Arial" w:cs="Arial"/>
                <w:bCs/>
                <w:sz w:val="20"/>
                <w:szCs w:val="20"/>
                <w:lang w:eastAsia="tr-TR"/>
              </w:rPr>
            </w:pPr>
            <w:r w:rsidRPr="002B5C2F">
              <w:rPr>
                <w:rFonts w:ascii="Arial" w:eastAsia="Times New Roman" w:hAnsi="Arial" w:cs="Arial"/>
                <w:bCs/>
                <w:sz w:val="20"/>
                <w:szCs w:val="20"/>
                <w:lang w:eastAsia="tr-TR"/>
              </w:rPr>
              <w:t> </w:t>
            </w:r>
          </w:p>
        </w:tc>
        <w:tc>
          <w:tcPr>
            <w:tcW w:w="1120" w:type="dxa"/>
            <w:tcBorders>
              <w:top w:val="nil"/>
              <w:left w:val="nil"/>
              <w:bottom w:val="nil"/>
              <w:right w:val="nil"/>
            </w:tcBorders>
            <w:shd w:val="clear" w:color="000000" w:fill="FFFFFF"/>
            <w:noWrap/>
            <w:vAlign w:val="bottom"/>
            <w:hideMark/>
          </w:tcPr>
          <w:p w:rsidR="00472CD4" w:rsidRPr="002B5C2F" w:rsidRDefault="00472CD4" w:rsidP="006C72CD">
            <w:pPr>
              <w:spacing w:after="0" w:line="240" w:lineRule="auto"/>
              <w:jc w:val="right"/>
              <w:rPr>
                <w:rFonts w:ascii="Arial" w:eastAsia="Times New Roman" w:hAnsi="Arial" w:cs="Arial"/>
                <w:bCs/>
                <w:sz w:val="20"/>
                <w:szCs w:val="20"/>
                <w:lang w:eastAsia="tr-TR"/>
              </w:rPr>
            </w:pPr>
            <w:r w:rsidRPr="002B5C2F">
              <w:rPr>
                <w:rFonts w:ascii="Arial" w:eastAsia="Times New Roman" w:hAnsi="Arial" w:cs="Arial"/>
                <w:bCs/>
                <w:sz w:val="20"/>
                <w:szCs w:val="20"/>
                <w:lang w:eastAsia="tr-TR"/>
              </w:rPr>
              <w:t> </w:t>
            </w:r>
          </w:p>
        </w:tc>
      </w:tr>
      <w:tr w:rsidR="00472CD4" w:rsidRPr="002B5C2F" w:rsidTr="006C72CD">
        <w:trPr>
          <w:trHeight w:val="402"/>
        </w:trPr>
        <w:tc>
          <w:tcPr>
            <w:tcW w:w="6720" w:type="dxa"/>
            <w:tcBorders>
              <w:top w:val="single" w:sz="4" w:space="0" w:color="auto"/>
              <w:left w:val="single" w:sz="4" w:space="0" w:color="auto"/>
              <w:bottom w:val="nil"/>
              <w:right w:val="single" w:sz="4" w:space="0" w:color="auto"/>
            </w:tcBorders>
            <w:shd w:val="clear" w:color="000000" w:fill="FFFFFF"/>
            <w:noWrap/>
            <w:vAlign w:val="bottom"/>
            <w:hideMark/>
          </w:tcPr>
          <w:p w:rsidR="00472CD4" w:rsidRPr="002B5C2F" w:rsidRDefault="00472CD4" w:rsidP="006C72CD">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USD</w:t>
            </w:r>
          </w:p>
        </w:tc>
        <w:tc>
          <w:tcPr>
            <w:tcW w:w="1120" w:type="dxa"/>
            <w:tcBorders>
              <w:top w:val="single" w:sz="4" w:space="0" w:color="auto"/>
              <w:left w:val="nil"/>
              <w:bottom w:val="nil"/>
              <w:right w:val="single" w:sz="4" w:space="0" w:color="auto"/>
            </w:tcBorders>
            <w:shd w:val="clear" w:color="000000" w:fill="FFFFFF"/>
            <w:noWrap/>
            <w:vAlign w:val="bottom"/>
            <w:hideMark/>
          </w:tcPr>
          <w:p w:rsidR="00472CD4" w:rsidRPr="002B5C2F" w:rsidRDefault="00472CD4" w:rsidP="006C72CD">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156.311</w:t>
            </w:r>
          </w:p>
        </w:tc>
      </w:tr>
      <w:tr w:rsidR="00472CD4" w:rsidRPr="002B5C2F" w:rsidTr="006C72CD">
        <w:trPr>
          <w:trHeight w:val="402"/>
        </w:trPr>
        <w:tc>
          <w:tcPr>
            <w:tcW w:w="6720" w:type="dxa"/>
            <w:tcBorders>
              <w:top w:val="nil"/>
              <w:left w:val="single" w:sz="4" w:space="0" w:color="auto"/>
              <w:bottom w:val="nil"/>
              <w:right w:val="single" w:sz="4" w:space="0" w:color="auto"/>
            </w:tcBorders>
            <w:shd w:val="clear" w:color="000000" w:fill="FFFFFF"/>
            <w:noWrap/>
            <w:vAlign w:val="bottom"/>
            <w:hideMark/>
          </w:tcPr>
          <w:p w:rsidR="00472CD4" w:rsidRPr="002B5C2F" w:rsidRDefault="00472CD4" w:rsidP="006C72CD">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ECU/EUR</w:t>
            </w:r>
          </w:p>
        </w:tc>
        <w:tc>
          <w:tcPr>
            <w:tcW w:w="1120" w:type="dxa"/>
            <w:tcBorders>
              <w:top w:val="nil"/>
              <w:left w:val="nil"/>
              <w:bottom w:val="nil"/>
              <w:right w:val="single" w:sz="4" w:space="0" w:color="auto"/>
            </w:tcBorders>
            <w:shd w:val="clear" w:color="000000" w:fill="FFFFFF"/>
            <w:noWrap/>
            <w:vAlign w:val="bottom"/>
            <w:hideMark/>
          </w:tcPr>
          <w:p w:rsidR="00472CD4" w:rsidRPr="002B5C2F" w:rsidRDefault="00472CD4" w:rsidP="006C72CD">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87.590</w:t>
            </w:r>
          </w:p>
        </w:tc>
      </w:tr>
      <w:tr w:rsidR="00472CD4" w:rsidRPr="002B5C2F" w:rsidTr="006C72CD">
        <w:trPr>
          <w:trHeight w:val="402"/>
        </w:trPr>
        <w:tc>
          <w:tcPr>
            <w:tcW w:w="6720" w:type="dxa"/>
            <w:tcBorders>
              <w:top w:val="nil"/>
              <w:left w:val="single" w:sz="4" w:space="0" w:color="auto"/>
              <w:bottom w:val="nil"/>
              <w:right w:val="single" w:sz="4" w:space="0" w:color="auto"/>
            </w:tcBorders>
            <w:shd w:val="clear" w:color="000000" w:fill="FFFFFF"/>
            <w:noWrap/>
            <w:vAlign w:val="bottom"/>
            <w:hideMark/>
          </w:tcPr>
          <w:p w:rsidR="00472CD4" w:rsidRPr="002B5C2F" w:rsidRDefault="00472CD4" w:rsidP="006C72CD">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JPY</w:t>
            </w:r>
          </w:p>
        </w:tc>
        <w:tc>
          <w:tcPr>
            <w:tcW w:w="1120" w:type="dxa"/>
            <w:tcBorders>
              <w:top w:val="nil"/>
              <w:left w:val="nil"/>
              <w:bottom w:val="nil"/>
              <w:right w:val="single" w:sz="4" w:space="0" w:color="auto"/>
            </w:tcBorders>
            <w:shd w:val="clear" w:color="000000" w:fill="FFFFFF"/>
            <w:noWrap/>
            <w:vAlign w:val="bottom"/>
            <w:hideMark/>
          </w:tcPr>
          <w:p w:rsidR="00472CD4" w:rsidRPr="002B5C2F" w:rsidRDefault="00472CD4" w:rsidP="006C72CD">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7.445</w:t>
            </w:r>
          </w:p>
        </w:tc>
      </w:tr>
      <w:tr w:rsidR="00472CD4" w:rsidRPr="002B5C2F" w:rsidTr="006C72CD">
        <w:trPr>
          <w:trHeight w:val="402"/>
        </w:trPr>
        <w:tc>
          <w:tcPr>
            <w:tcW w:w="6720" w:type="dxa"/>
            <w:tcBorders>
              <w:top w:val="nil"/>
              <w:left w:val="single" w:sz="4" w:space="0" w:color="auto"/>
              <w:bottom w:val="nil"/>
              <w:right w:val="single" w:sz="4" w:space="0" w:color="auto"/>
            </w:tcBorders>
            <w:shd w:val="clear" w:color="000000" w:fill="FFFFFF"/>
            <w:noWrap/>
            <w:vAlign w:val="bottom"/>
            <w:hideMark/>
          </w:tcPr>
          <w:p w:rsidR="00472CD4" w:rsidRPr="002B5C2F" w:rsidRDefault="00472CD4" w:rsidP="006C72CD">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SDR</w:t>
            </w:r>
          </w:p>
        </w:tc>
        <w:tc>
          <w:tcPr>
            <w:tcW w:w="1120" w:type="dxa"/>
            <w:tcBorders>
              <w:top w:val="nil"/>
              <w:left w:val="nil"/>
              <w:bottom w:val="nil"/>
              <w:right w:val="single" w:sz="4" w:space="0" w:color="auto"/>
            </w:tcBorders>
            <w:shd w:val="clear" w:color="000000" w:fill="FFFFFF"/>
            <w:noWrap/>
            <w:vAlign w:val="bottom"/>
            <w:hideMark/>
          </w:tcPr>
          <w:p w:rsidR="00472CD4" w:rsidRPr="002B5C2F" w:rsidRDefault="00472CD4" w:rsidP="006C72CD">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1.451</w:t>
            </w:r>
          </w:p>
        </w:tc>
      </w:tr>
      <w:tr w:rsidR="00472CD4" w:rsidRPr="002B5C2F" w:rsidTr="006C72CD">
        <w:trPr>
          <w:trHeight w:val="402"/>
        </w:trPr>
        <w:tc>
          <w:tcPr>
            <w:tcW w:w="6720" w:type="dxa"/>
            <w:tcBorders>
              <w:top w:val="nil"/>
              <w:left w:val="single" w:sz="4" w:space="0" w:color="auto"/>
              <w:bottom w:val="nil"/>
              <w:right w:val="single" w:sz="4" w:space="0" w:color="auto"/>
            </w:tcBorders>
            <w:shd w:val="clear" w:color="000000" w:fill="FFFFFF"/>
            <w:noWrap/>
            <w:vAlign w:val="bottom"/>
            <w:hideMark/>
          </w:tcPr>
          <w:p w:rsidR="00472CD4" w:rsidRPr="002B5C2F" w:rsidRDefault="00472CD4" w:rsidP="006C72CD">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TL</w:t>
            </w:r>
          </w:p>
        </w:tc>
        <w:tc>
          <w:tcPr>
            <w:tcW w:w="1120" w:type="dxa"/>
            <w:tcBorders>
              <w:top w:val="nil"/>
              <w:left w:val="nil"/>
              <w:bottom w:val="nil"/>
              <w:right w:val="single" w:sz="4" w:space="0" w:color="auto"/>
            </w:tcBorders>
            <w:shd w:val="clear" w:color="000000" w:fill="FFFFFF"/>
            <w:noWrap/>
            <w:vAlign w:val="bottom"/>
            <w:hideMark/>
          </w:tcPr>
          <w:p w:rsidR="00472CD4" w:rsidRPr="002B5C2F" w:rsidRDefault="00472CD4" w:rsidP="006C72CD">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10.429</w:t>
            </w:r>
          </w:p>
        </w:tc>
      </w:tr>
      <w:tr w:rsidR="00472CD4" w:rsidRPr="002B5C2F" w:rsidTr="006C72CD">
        <w:trPr>
          <w:trHeight w:val="402"/>
        </w:trPr>
        <w:tc>
          <w:tcPr>
            <w:tcW w:w="6720" w:type="dxa"/>
            <w:tcBorders>
              <w:top w:val="nil"/>
              <w:left w:val="single" w:sz="4" w:space="0" w:color="auto"/>
              <w:bottom w:val="single" w:sz="4" w:space="0" w:color="auto"/>
              <w:right w:val="single" w:sz="4" w:space="0" w:color="auto"/>
            </w:tcBorders>
            <w:shd w:val="clear" w:color="000000" w:fill="FFFFFF"/>
            <w:noWrap/>
            <w:vAlign w:val="bottom"/>
            <w:hideMark/>
          </w:tcPr>
          <w:p w:rsidR="00472CD4" w:rsidRPr="002B5C2F" w:rsidRDefault="00472CD4" w:rsidP="006C72CD">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DİĞER</w:t>
            </w:r>
          </w:p>
        </w:tc>
        <w:tc>
          <w:tcPr>
            <w:tcW w:w="1120" w:type="dxa"/>
            <w:tcBorders>
              <w:top w:val="nil"/>
              <w:left w:val="nil"/>
              <w:bottom w:val="single" w:sz="4" w:space="0" w:color="auto"/>
              <w:right w:val="single" w:sz="4" w:space="0" w:color="auto"/>
            </w:tcBorders>
            <w:shd w:val="clear" w:color="000000" w:fill="FFFFFF"/>
            <w:noWrap/>
            <w:vAlign w:val="bottom"/>
            <w:hideMark/>
          </w:tcPr>
          <w:p w:rsidR="00472CD4" w:rsidRPr="002B5C2F" w:rsidRDefault="00472CD4" w:rsidP="006C72CD">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1.711</w:t>
            </w:r>
          </w:p>
        </w:tc>
      </w:tr>
      <w:tr w:rsidR="00472CD4" w:rsidRPr="002B5C2F" w:rsidTr="006C72CD">
        <w:trPr>
          <w:trHeight w:val="402"/>
        </w:trPr>
        <w:tc>
          <w:tcPr>
            <w:tcW w:w="6720" w:type="dxa"/>
            <w:tcBorders>
              <w:top w:val="nil"/>
              <w:left w:val="nil"/>
              <w:bottom w:val="nil"/>
              <w:right w:val="nil"/>
            </w:tcBorders>
            <w:shd w:val="clear" w:color="000000" w:fill="FFFFFF"/>
            <w:noWrap/>
            <w:vAlign w:val="bottom"/>
            <w:hideMark/>
          </w:tcPr>
          <w:p w:rsidR="00472CD4" w:rsidRPr="002B5C2F" w:rsidRDefault="00472CD4" w:rsidP="006C72CD">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 </w:t>
            </w:r>
          </w:p>
        </w:tc>
        <w:tc>
          <w:tcPr>
            <w:tcW w:w="1120" w:type="dxa"/>
            <w:tcBorders>
              <w:top w:val="nil"/>
              <w:left w:val="nil"/>
              <w:bottom w:val="nil"/>
              <w:right w:val="nil"/>
            </w:tcBorders>
            <w:shd w:val="clear" w:color="000000" w:fill="FFFFFF"/>
            <w:noWrap/>
            <w:vAlign w:val="bottom"/>
            <w:hideMark/>
          </w:tcPr>
          <w:p w:rsidR="00472CD4" w:rsidRPr="002B5C2F" w:rsidRDefault="00472CD4" w:rsidP="006C72CD">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 </w:t>
            </w:r>
          </w:p>
        </w:tc>
      </w:tr>
      <w:tr w:rsidR="00472CD4" w:rsidRPr="002B5C2F" w:rsidTr="006C72CD">
        <w:trPr>
          <w:trHeight w:val="402"/>
        </w:trPr>
        <w:tc>
          <w:tcPr>
            <w:tcW w:w="6720" w:type="dxa"/>
            <w:tcBorders>
              <w:top w:val="single" w:sz="4" w:space="0" w:color="auto"/>
              <w:left w:val="single" w:sz="4" w:space="0" w:color="auto"/>
              <w:bottom w:val="single" w:sz="4" w:space="0" w:color="auto"/>
              <w:right w:val="nil"/>
            </w:tcBorders>
            <w:shd w:val="clear" w:color="000000" w:fill="C0C0C0"/>
            <w:noWrap/>
            <w:vAlign w:val="center"/>
            <w:hideMark/>
          </w:tcPr>
          <w:p w:rsidR="00472CD4" w:rsidRPr="002B5C2F" w:rsidRDefault="00472CD4" w:rsidP="006C72CD">
            <w:pPr>
              <w:spacing w:after="0" w:line="240" w:lineRule="auto"/>
              <w:rPr>
                <w:rFonts w:ascii="Arial" w:eastAsia="Times New Roman" w:hAnsi="Arial" w:cs="Arial"/>
                <w:bCs/>
                <w:sz w:val="20"/>
                <w:szCs w:val="20"/>
                <w:lang w:eastAsia="tr-TR"/>
              </w:rPr>
            </w:pPr>
            <w:r w:rsidRPr="002B5C2F">
              <w:rPr>
                <w:rFonts w:ascii="Arial" w:eastAsia="Times New Roman" w:hAnsi="Arial" w:cs="Arial"/>
                <w:bCs/>
                <w:sz w:val="20"/>
                <w:szCs w:val="20"/>
                <w:lang w:eastAsia="tr-TR"/>
              </w:rPr>
              <w:t xml:space="preserve">TOPLAM </w:t>
            </w:r>
          </w:p>
        </w:tc>
        <w:tc>
          <w:tcPr>
            <w:tcW w:w="1120" w:type="dxa"/>
            <w:tcBorders>
              <w:top w:val="single" w:sz="4" w:space="0" w:color="auto"/>
              <w:left w:val="nil"/>
              <w:bottom w:val="single" w:sz="4" w:space="0" w:color="auto"/>
              <w:right w:val="single" w:sz="4" w:space="0" w:color="auto"/>
            </w:tcBorders>
            <w:shd w:val="clear" w:color="000000" w:fill="C0C0C0"/>
            <w:noWrap/>
            <w:vAlign w:val="center"/>
            <w:hideMark/>
          </w:tcPr>
          <w:p w:rsidR="00472CD4" w:rsidRPr="002B5C2F" w:rsidRDefault="00472CD4" w:rsidP="006C72CD">
            <w:pPr>
              <w:spacing w:after="0" w:line="240" w:lineRule="auto"/>
              <w:rPr>
                <w:rFonts w:ascii="Arial" w:eastAsia="Times New Roman" w:hAnsi="Arial" w:cs="Arial"/>
                <w:bCs/>
                <w:sz w:val="20"/>
                <w:szCs w:val="20"/>
                <w:lang w:eastAsia="tr-TR"/>
              </w:rPr>
            </w:pPr>
            <w:r w:rsidRPr="002B5C2F">
              <w:rPr>
                <w:rFonts w:ascii="Arial" w:eastAsia="Times New Roman" w:hAnsi="Arial" w:cs="Arial"/>
                <w:bCs/>
                <w:sz w:val="20"/>
                <w:szCs w:val="20"/>
                <w:lang w:eastAsia="tr-TR"/>
              </w:rPr>
              <w:t>396.800</w:t>
            </w:r>
          </w:p>
        </w:tc>
      </w:tr>
      <w:tr w:rsidR="00472CD4" w:rsidRPr="002B5C2F" w:rsidTr="006C72CD">
        <w:trPr>
          <w:trHeight w:val="402"/>
        </w:trPr>
        <w:tc>
          <w:tcPr>
            <w:tcW w:w="6720" w:type="dxa"/>
            <w:tcBorders>
              <w:top w:val="nil"/>
              <w:left w:val="nil"/>
              <w:bottom w:val="nil"/>
              <w:right w:val="nil"/>
            </w:tcBorders>
            <w:shd w:val="clear" w:color="000000" w:fill="FFFFFF"/>
            <w:noWrap/>
            <w:vAlign w:val="bottom"/>
            <w:hideMark/>
          </w:tcPr>
          <w:p w:rsidR="00472CD4" w:rsidRPr="002B5C2F" w:rsidRDefault="00472CD4" w:rsidP="006C72CD">
            <w:pPr>
              <w:spacing w:after="0" w:line="240" w:lineRule="auto"/>
              <w:rPr>
                <w:rFonts w:ascii="Arial" w:eastAsia="Times New Roman" w:hAnsi="Arial" w:cs="Arial"/>
                <w:bCs/>
                <w:sz w:val="20"/>
                <w:szCs w:val="20"/>
                <w:lang w:eastAsia="tr-TR"/>
              </w:rPr>
            </w:pPr>
            <w:r w:rsidRPr="002B5C2F">
              <w:rPr>
                <w:rFonts w:ascii="Arial" w:eastAsia="Times New Roman" w:hAnsi="Arial" w:cs="Arial"/>
                <w:bCs/>
                <w:sz w:val="20"/>
                <w:szCs w:val="20"/>
                <w:lang w:eastAsia="tr-TR"/>
              </w:rPr>
              <w:lastRenderedPageBreak/>
              <w:t> </w:t>
            </w:r>
          </w:p>
        </w:tc>
        <w:tc>
          <w:tcPr>
            <w:tcW w:w="1120" w:type="dxa"/>
            <w:tcBorders>
              <w:top w:val="nil"/>
              <w:left w:val="nil"/>
              <w:bottom w:val="nil"/>
              <w:right w:val="nil"/>
            </w:tcBorders>
            <w:shd w:val="clear" w:color="000000" w:fill="FFFFFF"/>
            <w:noWrap/>
            <w:vAlign w:val="bottom"/>
            <w:hideMark/>
          </w:tcPr>
          <w:p w:rsidR="00472CD4" w:rsidRPr="002B5C2F" w:rsidRDefault="00472CD4" w:rsidP="006C72CD">
            <w:pPr>
              <w:spacing w:after="0" w:line="240" w:lineRule="auto"/>
              <w:jc w:val="right"/>
              <w:rPr>
                <w:rFonts w:ascii="Arial" w:eastAsia="Times New Roman" w:hAnsi="Arial" w:cs="Arial"/>
                <w:bCs/>
                <w:sz w:val="20"/>
                <w:szCs w:val="20"/>
                <w:lang w:eastAsia="tr-TR"/>
              </w:rPr>
            </w:pPr>
            <w:r w:rsidRPr="002B5C2F">
              <w:rPr>
                <w:rFonts w:ascii="Arial" w:eastAsia="Times New Roman" w:hAnsi="Arial" w:cs="Arial"/>
                <w:bCs/>
                <w:sz w:val="20"/>
                <w:szCs w:val="20"/>
                <w:lang w:eastAsia="tr-TR"/>
              </w:rPr>
              <w:t> </w:t>
            </w:r>
          </w:p>
        </w:tc>
      </w:tr>
      <w:tr w:rsidR="00472CD4" w:rsidRPr="002B5C2F" w:rsidTr="006C72CD">
        <w:trPr>
          <w:trHeight w:val="402"/>
        </w:trPr>
        <w:tc>
          <w:tcPr>
            <w:tcW w:w="6720" w:type="dxa"/>
            <w:tcBorders>
              <w:top w:val="single" w:sz="4" w:space="0" w:color="auto"/>
              <w:left w:val="single" w:sz="4" w:space="0" w:color="auto"/>
              <w:bottom w:val="nil"/>
              <w:right w:val="single" w:sz="4" w:space="0" w:color="auto"/>
            </w:tcBorders>
            <w:shd w:val="clear" w:color="000000" w:fill="FFFFFF"/>
            <w:noWrap/>
            <w:vAlign w:val="bottom"/>
            <w:hideMark/>
          </w:tcPr>
          <w:p w:rsidR="00472CD4" w:rsidRPr="002B5C2F" w:rsidRDefault="00472CD4" w:rsidP="006C72CD">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USD</w:t>
            </w:r>
          </w:p>
        </w:tc>
        <w:tc>
          <w:tcPr>
            <w:tcW w:w="1120" w:type="dxa"/>
            <w:tcBorders>
              <w:top w:val="single" w:sz="4" w:space="0" w:color="auto"/>
              <w:left w:val="nil"/>
              <w:bottom w:val="nil"/>
              <w:right w:val="single" w:sz="4" w:space="0" w:color="auto"/>
            </w:tcBorders>
            <w:shd w:val="clear" w:color="000000" w:fill="FFFFFF"/>
            <w:noWrap/>
            <w:vAlign w:val="bottom"/>
            <w:hideMark/>
          </w:tcPr>
          <w:p w:rsidR="00472CD4" w:rsidRPr="002B5C2F" w:rsidRDefault="00472CD4" w:rsidP="006C72CD">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223.817</w:t>
            </w:r>
          </w:p>
        </w:tc>
      </w:tr>
      <w:tr w:rsidR="00472CD4" w:rsidRPr="002B5C2F" w:rsidTr="006C72CD">
        <w:trPr>
          <w:trHeight w:val="402"/>
        </w:trPr>
        <w:tc>
          <w:tcPr>
            <w:tcW w:w="6720" w:type="dxa"/>
            <w:tcBorders>
              <w:top w:val="nil"/>
              <w:left w:val="single" w:sz="4" w:space="0" w:color="auto"/>
              <w:bottom w:val="nil"/>
              <w:right w:val="single" w:sz="4" w:space="0" w:color="auto"/>
            </w:tcBorders>
            <w:shd w:val="clear" w:color="000000" w:fill="FFFFFF"/>
            <w:noWrap/>
            <w:vAlign w:val="bottom"/>
            <w:hideMark/>
          </w:tcPr>
          <w:p w:rsidR="00472CD4" w:rsidRPr="002B5C2F" w:rsidRDefault="00472CD4" w:rsidP="006C72CD">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ECU/EUR</w:t>
            </w:r>
          </w:p>
        </w:tc>
        <w:tc>
          <w:tcPr>
            <w:tcW w:w="1120" w:type="dxa"/>
            <w:tcBorders>
              <w:top w:val="nil"/>
              <w:left w:val="nil"/>
              <w:bottom w:val="nil"/>
              <w:right w:val="single" w:sz="4" w:space="0" w:color="auto"/>
            </w:tcBorders>
            <w:shd w:val="clear" w:color="000000" w:fill="FFFFFF"/>
            <w:noWrap/>
            <w:vAlign w:val="bottom"/>
            <w:hideMark/>
          </w:tcPr>
          <w:p w:rsidR="00472CD4" w:rsidRPr="002B5C2F" w:rsidRDefault="00472CD4" w:rsidP="006C72CD">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131.087</w:t>
            </w:r>
          </w:p>
        </w:tc>
      </w:tr>
      <w:tr w:rsidR="00472CD4" w:rsidRPr="002B5C2F" w:rsidTr="006C72CD">
        <w:trPr>
          <w:trHeight w:val="402"/>
        </w:trPr>
        <w:tc>
          <w:tcPr>
            <w:tcW w:w="6720" w:type="dxa"/>
            <w:tcBorders>
              <w:top w:val="nil"/>
              <w:left w:val="single" w:sz="4" w:space="0" w:color="auto"/>
              <w:bottom w:val="nil"/>
              <w:right w:val="single" w:sz="4" w:space="0" w:color="auto"/>
            </w:tcBorders>
            <w:shd w:val="clear" w:color="000000" w:fill="FFFFFF"/>
            <w:noWrap/>
            <w:vAlign w:val="bottom"/>
            <w:hideMark/>
          </w:tcPr>
          <w:p w:rsidR="00472CD4" w:rsidRPr="002B5C2F" w:rsidRDefault="00472CD4" w:rsidP="006C72CD">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JPY</w:t>
            </w:r>
          </w:p>
        </w:tc>
        <w:tc>
          <w:tcPr>
            <w:tcW w:w="1120" w:type="dxa"/>
            <w:tcBorders>
              <w:top w:val="nil"/>
              <w:left w:val="nil"/>
              <w:bottom w:val="nil"/>
              <w:right w:val="single" w:sz="4" w:space="0" w:color="auto"/>
            </w:tcBorders>
            <w:shd w:val="clear" w:color="000000" w:fill="FFFFFF"/>
            <w:noWrap/>
            <w:vAlign w:val="bottom"/>
            <w:hideMark/>
          </w:tcPr>
          <w:p w:rsidR="00472CD4" w:rsidRPr="002B5C2F" w:rsidRDefault="00472CD4" w:rsidP="006C72CD">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7.657</w:t>
            </w:r>
          </w:p>
        </w:tc>
      </w:tr>
      <w:tr w:rsidR="00472CD4" w:rsidRPr="002B5C2F" w:rsidTr="006C72CD">
        <w:trPr>
          <w:trHeight w:val="402"/>
        </w:trPr>
        <w:tc>
          <w:tcPr>
            <w:tcW w:w="6720" w:type="dxa"/>
            <w:tcBorders>
              <w:top w:val="nil"/>
              <w:left w:val="single" w:sz="4" w:space="0" w:color="auto"/>
              <w:bottom w:val="nil"/>
              <w:right w:val="single" w:sz="4" w:space="0" w:color="auto"/>
            </w:tcBorders>
            <w:shd w:val="clear" w:color="000000" w:fill="FFFFFF"/>
            <w:noWrap/>
            <w:vAlign w:val="bottom"/>
            <w:hideMark/>
          </w:tcPr>
          <w:p w:rsidR="00472CD4" w:rsidRPr="002B5C2F" w:rsidRDefault="00472CD4" w:rsidP="006C72CD">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SDR</w:t>
            </w:r>
          </w:p>
        </w:tc>
        <w:tc>
          <w:tcPr>
            <w:tcW w:w="1120" w:type="dxa"/>
            <w:tcBorders>
              <w:top w:val="nil"/>
              <w:left w:val="nil"/>
              <w:bottom w:val="nil"/>
              <w:right w:val="single" w:sz="4" w:space="0" w:color="auto"/>
            </w:tcBorders>
            <w:shd w:val="clear" w:color="000000" w:fill="FFFFFF"/>
            <w:noWrap/>
            <w:vAlign w:val="bottom"/>
            <w:hideMark/>
          </w:tcPr>
          <w:p w:rsidR="00472CD4" w:rsidRPr="002B5C2F" w:rsidRDefault="00472CD4" w:rsidP="006C72CD">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1.451</w:t>
            </w:r>
          </w:p>
        </w:tc>
      </w:tr>
      <w:tr w:rsidR="00472CD4" w:rsidRPr="002B5C2F" w:rsidTr="006C72CD">
        <w:trPr>
          <w:trHeight w:val="402"/>
        </w:trPr>
        <w:tc>
          <w:tcPr>
            <w:tcW w:w="6720" w:type="dxa"/>
            <w:tcBorders>
              <w:top w:val="nil"/>
              <w:left w:val="single" w:sz="4" w:space="0" w:color="auto"/>
              <w:bottom w:val="nil"/>
              <w:right w:val="single" w:sz="4" w:space="0" w:color="auto"/>
            </w:tcBorders>
            <w:shd w:val="clear" w:color="000000" w:fill="FFFFFF"/>
            <w:noWrap/>
            <w:vAlign w:val="bottom"/>
            <w:hideMark/>
          </w:tcPr>
          <w:p w:rsidR="00472CD4" w:rsidRPr="002B5C2F" w:rsidRDefault="00472CD4" w:rsidP="006C72CD">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TL</w:t>
            </w:r>
          </w:p>
        </w:tc>
        <w:tc>
          <w:tcPr>
            <w:tcW w:w="1120" w:type="dxa"/>
            <w:tcBorders>
              <w:top w:val="nil"/>
              <w:left w:val="nil"/>
              <w:bottom w:val="nil"/>
              <w:right w:val="single" w:sz="4" w:space="0" w:color="auto"/>
            </w:tcBorders>
            <w:shd w:val="clear" w:color="000000" w:fill="FFFFFF"/>
            <w:noWrap/>
            <w:vAlign w:val="bottom"/>
            <w:hideMark/>
          </w:tcPr>
          <w:p w:rsidR="00472CD4" w:rsidRPr="002B5C2F" w:rsidRDefault="00472CD4" w:rsidP="006C72CD">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27.785</w:t>
            </w:r>
          </w:p>
        </w:tc>
      </w:tr>
      <w:tr w:rsidR="00472CD4" w:rsidRPr="002B5C2F" w:rsidTr="006C72CD">
        <w:trPr>
          <w:trHeight w:val="402"/>
        </w:trPr>
        <w:tc>
          <w:tcPr>
            <w:tcW w:w="6720" w:type="dxa"/>
            <w:tcBorders>
              <w:top w:val="nil"/>
              <w:left w:val="single" w:sz="4" w:space="0" w:color="auto"/>
              <w:bottom w:val="single" w:sz="4" w:space="0" w:color="auto"/>
              <w:right w:val="single" w:sz="4" w:space="0" w:color="auto"/>
            </w:tcBorders>
            <w:shd w:val="clear" w:color="000000" w:fill="FFFFFF"/>
            <w:noWrap/>
            <w:vAlign w:val="bottom"/>
            <w:hideMark/>
          </w:tcPr>
          <w:p w:rsidR="00472CD4" w:rsidRPr="002B5C2F" w:rsidRDefault="00472CD4" w:rsidP="006C72CD">
            <w:pPr>
              <w:spacing w:after="0" w:line="240" w:lineRule="auto"/>
              <w:rPr>
                <w:rFonts w:ascii="Arial" w:eastAsia="Times New Roman" w:hAnsi="Arial" w:cs="Arial"/>
                <w:sz w:val="20"/>
                <w:szCs w:val="20"/>
                <w:lang w:eastAsia="tr-TR"/>
              </w:rPr>
            </w:pPr>
            <w:r w:rsidRPr="002B5C2F">
              <w:rPr>
                <w:rFonts w:ascii="Arial" w:eastAsia="Times New Roman" w:hAnsi="Arial" w:cs="Arial"/>
                <w:sz w:val="20"/>
                <w:szCs w:val="20"/>
                <w:lang w:eastAsia="tr-TR"/>
              </w:rPr>
              <w:t>DİĞER</w:t>
            </w:r>
          </w:p>
        </w:tc>
        <w:tc>
          <w:tcPr>
            <w:tcW w:w="1120" w:type="dxa"/>
            <w:tcBorders>
              <w:top w:val="nil"/>
              <w:left w:val="nil"/>
              <w:bottom w:val="single" w:sz="4" w:space="0" w:color="auto"/>
              <w:right w:val="single" w:sz="4" w:space="0" w:color="auto"/>
            </w:tcBorders>
            <w:shd w:val="clear" w:color="000000" w:fill="FFFFFF"/>
            <w:noWrap/>
            <w:vAlign w:val="bottom"/>
            <w:hideMark/>
          </w:tcPr>
          <w:p w:rsidR="00472CD4" w:rsidRPr="002B5C2F" w:rsidRDefault="00472CD4" w:rsidP="006C72CD">
            <w:pPr>
              <w:spacing w:after="0" w:line="240" w:lineRule="auto"/>
              <w:jc w:val="right"/>
              <w:rPr>
                <w:rFonts w:ascii="Arial" w:eastAsia="Times New Roman" w:hAnsi="Arial" w:cs="Arial"/>
                <w:sz w:val="20"/>
                <w:szCs w:val="20"/>
                <w:lang w:eastAsia="tr-TR"/>
              </w:rPr>
            </w:pPr>
            <w:r w:rsidRPr="002B5C2F">
              <w:rPr>
                <w:rFonts w:ascii="Arial" w:eastAsia="Times New Roman" w:hAnsi="Arial" w:cs="Arial"/>
                <w:sz w:val="20"/>
                <w:szCs w:val="20"/>
                <w:lang w:eastAsia="tr-TR"/>
              </w:rPr>
              <w:t>5.002</w:t>
            </w:r>
          </w:p>
        </w:tc>
      </w:tr>
    </w:tbl>
    <w:p w:rsidR="00472CD4" w:rsidRPr="002B5C2F" w:rsidRDefault="00472CD4" w:rsidP="00472CD4">
      <w:pPr>
        <w:rPr>
          <w:rFonts w:ascii="Arial" w:hAnsi="Arial" w:cs="Arial"/>
          <w:sz w:val="20"/>
          <w:szCs w:val="20"/>
        </w:rPr>
      </w:pPr>
    </w:p>
    <w:p w:rsidR="00472CD4" w:rsidRDefault="00472CD4" w:rsidP="00472CD4">
      <w:pPr>
        <w:rPr>
          <w:rFonts w:ascii="Arial" w:hAnsi="Arial" w:cs="Arial"/>
          <w:sz w:val="24"/>
          <w:szCs w:val="24"/>
        </w:rPr>
      </w:pPr>
    </w:p>
    <w:p w:rsidR="00472CD4" w:rsidRDefault="00472CD4" w:rsidP="00472CD4">
      <w:pPr>
        <w:rPr>
          <w:rFonts w:ascii="Arial" w:hAnsi="Arial" w:cs="Arial"/>
          <w:sz w:val="24"/>
          <w:szCs w:val="24"/>
        </w:rPr>
      </w:pPr>
      <w:r>
        <w:rPr>
          <w:rFonts w:ascii="Arial" w:hAnsi="Arial" w:cs="Arial"/>
          <w:sz w:val="24"/>
          <w:szCs w:val="24"/>
        </w:rPr>
        <w:t>B. Özel sektör dış borçları çok mu fazla? Söylendiği gibi özel sektör dış borç gösterip kendisine borç para vererek daha az vergi mi veriyor?</w:t>
      </w:r>
    </w:p>
    <w:p w:rsidR="00472CD4" w:rsidRDefault="00472CD4" w:rsidP="00472CD4">
      <w:pPr>
        <w:rPr>
          <w:rFonts w:ascii="Arial" w:hAnsi="Arial" w:cs="Arial"/>
          <w:sz w:val="24"/>
          <w:szCs w:val="24"/>
        </w:rPr>
      </w:pPr>
      <w:r>
        <w:rPr>
          <w:rFonts w:ascii="Arial" w:hAnsi="Arial" w:cs="Arial"/>
          <w:sz w:val="24"/>
          <w:szCs w:val="24"/>
        </w:rPr>
        <w:tab/>
        <w:t xml:space="preserve">Dış borçlarda en çok </w:t>
      </w:r>
      <w:proofErr w:type="gramStart"/>
      <w:r>
        <w:rPr>
          <w:rFonts w:ascii="Arial" w:hAnsi="Arial" w:cs="Arial"/>
          <w:sz w:val="24"/>
          <w:szCs w:val="24"/>
        </w:rPr>
        <w:t>polemik</w:t>
      </w:r>
      <w:proofErr w:type="gramEnd"/>
      <w:r>
        <w:rPr>
          <w:rFonts w:ascii="Arial" w:hAnsi="Arial" w:cs="Arial"/>
          <w:sz w:val="24"/>
          <w:szCs w:val="24"/>
        </w:rPr>
        <w:t xml:space="preserve"> konusu olanlardan biri de özel sektör dış borçları olup bunları da aşağıda inceliyoruz. Konuyu yakından inceleyenler yukarıda sorduğumuz sorulara uygun cevapları tabloda bulabileceklerdir. Ancak, özel sektörün borçları devletin borçlarının birkaç misli olup, yabancı döviz kurlarında artış olduğu takdirde, eğer özel sektörün döviz geliri çok değilse güç durumda kalabilecektir. </w:t>
      </w:r>
    </w:p>
    <w:tbl>
      <w:tblPr>
        <w:tblW w:w="8053" w:type="dxa"/>
        <w:tblCellMar>
          <w:left w:w="70" w:type="dxa"/>
          <w:right w:w="70" w:type="dxa"/>
        </w:tblCellMar>
        <w:tblLook w:val="04A0" w:firstRow="1" w:lastRow="0" w:firstColumn="1" w:lastColumn="0" w:noHBand="0" w:noVBand="1"/>
      </w:tblPr>
      <w:tblGrid>
        <w:gridCol w:w="6309"/>
        <w:gridCol w:w="1744"/>
      </w:tblGrid>
      <w:tr w:rsidR="00472CD4" w:rsidRPr="006C238B" w:rsidTr="006C72CD">
        <w:trPr>
          <w:trHeight w:val="402"/>
        </w:trPr>
        <w:tc>
          <w:tcPr>
            <w:tcW w:w="6309" w:type="dxa"/>
            <w:tcBorders>
              <w:top w:val="nil"/>
              <w:left w:val="nil"/>
              <w:bottom w:val="nil"/>
              <w:right w:val="nil"/>
            </w:tcBorders>
            <w:shd w:val="clear" w:color="000000" w:fill="FFFFFF"/>
            <w:noWrap/>
            <w:vAlign w:val="bottom"/>
            <w:hideMark/>
          </w:tcPr>
          <w:p w:rsidR="00472CD4" w:rsidRPr="00743FE1" w:rsidRDefault="00472CD4" w:rsidP="006C72CD">
            <w:pPr>
              <w:spacing w:after="0" w:line="240" w:lineRule="auto"/>
              <w:rPr>
                <w:rFonts w:ascii="Arial" w:eastAsia="Times New Roman" w:hAnsi="Arial" w:cs="Arial"/>
                <w:b/>
                <w:bCs/>
                <w:sz w:val="20"/>
                <w:szCs w:val="20"/>
                <w:lang w:eastAsia="tr-TR"/>
              </w:rPr>
            </w:pPr>
            <w:bookmarkStart w:id="1" w:name="RANGE!B2:Q37"/>
            <w:r w:rsidRPr="00743FE1">
              <w:rPr>
                <w:rFonts w:ascii="Arial" w:eastAsia="Times New Roman" w:hAnsi="Arial" w:cs="Arial"/>
                <w:b/>
                <w:bCs/>
                <w:sz w:val="20"/>
                <w:szCs w:val="20"/>
                <w:lang w:eastAsia="tr-TR"/>
              </w:rPr>
              <w:t xml:space="preserve">ÖZEL SEKTÖR DIŞ BORÇ STOKU - ALACAKLI DAĞILIMI </w:t>
            </w:r>
            <w:bookmarkEnd w:id="1"/>
          </w:p>
        </w:tc>
        <w:tc>
          <w:tcPr>
            <w:tcW w:w="1744" w:type="dxa"/>
            <w:tcBorders>
              <w:top w:val="nil"/>
              <w:left w:val="nil"/>
              <w:bottom w:val="nil"/>
              <w:right w:val="nil"/>
            </w:tcBorders>
            <w:shd w:val="clear" w:color="000000" w:fill="FFFFFF"/>
            <w:noWrap/>
            <w:vAlign w:val="bottom"/>
            <w:hideMark/>
          </w:tcPr>
          <w:p w:rsidR="00472CD4" w:rsidRPr="00743FE1" w:rsidRDefault="00472CD4" w:rsidP="006C72CD">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2014 </w:t>
            </w:r>
          </w:p>
        </w:tc>
      </w:tr>
      <w:tr w:rsidR="00472CD4" w:rsidRPr="006C238B" w:rsidTr="006C72CD">
        <w:trPr>
          <w:trHeight w:val="402"/>
        </w:trPr>
        <w:tc>
          <w:tcPr>
            <w:tcW w:w="6309" w:type="dxa"/>
            <w:tcBorders>
              <w:top w:val="nil"/>
              <w:left w:val="nil"/>
              <w:bottom w:val="nil"/>
              <w:right w:val="nil"/>
            </w:tcBorders>
            <w:shd w:val="clear" w:color="000000" w:fill="FFFFFF"/>
            <w:noWrap/>
            <w:vAlign w:val="center"/>
            <w:hideMark/>
          </w:tcPr>
          <w:p w:rsidR="00472CD4" w:rsidRPr="00743FE1" w:rsidRDefault="00472CD4" w:rsidP="006C72CD">
            <w:pPr>
              <w:spacing w:after="0" w:line="240" w:lineRule="auto"/>
              <w:rPr>
                <w:rFonts w:ascii="Arial" w:eastAsia="Times New Roman" w:hAnsi="Arial" w:cs="Arial"/>
                <w:b/>
                <w:bCs/>
                <w:i/>
                <w:iCs/>
                <w:sz w:val="20"/>
                <w:szCs w:val="20"/>
                <w:lang w:eastAsia="tr-TR"/>
              </w:rPr>
            </w:pPr>
            <w:r w:rsidRPr="00743FE1">
              <w:rPr>
                <w:rFonts w:ascii="Arial" w:eastAsia="Times New Roman" w:hAnsi="Arial" w:cs="Arial"/>
                <w:b/>
                <w:bCs/>
                <w:i/>
                <w:iCs/>
                <w:sz w:val="20"/>
                <w:szCs w:val="20"/>
                <w:lang w:eastAsia="tr-TR"/>
              </w:rPr>
              <w:t>Milyon ABD $ ı olarak </w:t>
            </w:r>
          </w:p>
        </w:tc>
        <w:tc>
          <w:tcPr>
            <w:tcW w:w="1744" w:type="dxa"/>
            <w:tcBorders>
              <w:top w:val="nil"/>
              <w:left w:val="nil"/>
              <w:bottom w:val="single" w:sz="4" w:space="0" w:color="auto"/>
              <w:right w:val="nil"/>
            </w:tcBorders>
            <w:shd w:val="clear" w:color="000000" w:fill="FFFFFF"/>
            <w:noWrap/>
            <w:vAlign w:val="center"/>
            <w:hideMark/>
          </w:tcPr>
          <w:p w:rsidR="00472CD4" w:rsidRPr="00743FE1" w:rsidRDefault="00472CD4" w:rsidP="006C72CD">
            <w:pPr>
              <w:spacing w:after="0" w:line="240" w:lineRule="auto"/>
              <w:jc w:val="right"/>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 </w:t>
            </w:r>
          </w:p>
        </w:tc>
      </w:tr>
      <w:tr w:rsidR="00472CD4" w:rsidRPr="006C238B" w:rsidTr="006C72CD">
        <w:trPr>
          <w:trHeight w:val="402"/>
        </w:trPr>
        <w:tc>
          <w:tcPr>
            <w:tcW w:w="6309"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472CD4" w:rsidRPr="00743FE1" w:rsidRDefault="00472CD4" w:rsidP="006C72CD">
            <w:pPr>
              <w:spacing w:after="0" w:line="240" w:lineRule="auto"/>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KISA VADELİ BORÇLAR</w:t>
            </w:r>
          </w:p>
        </w:tc>
        <w:tc>
          <w:tcPr>
            <w:tcW w:w="1744" w:type="dxa"/>
            <w:tcBorders>
              <w:top w:val="nil"/>
              <w:left w:val="nil"/>
              <w:bottom w:val="single" w:sz="4" w:space="0" w:color="auto"/>
              <w:right w:val="single" w:sz="4" w:space="0" w:color="auto"/>
            </w:tcBorders>
            <w:shd w:val="clear" w:color="000000" w:fill="C0C0C0"/>
            <w:noWrap/>
            <w:vAlign w:val="center"/>
            <w:hideMark/>
          </w:tcPr>
          <w:p w:rsidR="00472CD4" w:rsidRPr="00743FE1" w:rsidRDefault="00472CD4" w:rsidP="006C72CD">
            <w:pPr>
              <w:spacing w:after="0" w:line="240" w:lineRule="auto"/>
              <w:jc w:val="right"/>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112.512</w:t>
            </w:r>
          </w:p>
        </w:tc>
      </w:tr>
      <w:tr w:rsidR="00472CD4" w:rsidRPr="006C238B" w:rsidTr="006C72CD">
        <w:trPr>
          <w:trHeight w:val="402"/>
        </w:trPr>
        <w:tc>
          <w:tcPr>
            <w:tcW w:w="6309" w:type="dxa"/>
            <w:tcBorders>
              <w:top w:val="nil"/>
              <w:left w:val="nil"/>
              <w:bottom w:val="nil"/>
              <w:right w:val="nil"/>
            </w:tcBorders>
            <w:shd w:val="clear" w:color="000000" w:fill="FFFFFF"/>
            <w:noWrap/>
            <w:vAlign w:val="center"/>
            <w:hideMark/>
          </w:tcPr>
          <w:p w:rsidR="00472CD4" w:rsidRPr="00743FE1" w:rsidRDefault="00472CD4" w:rsidP="006C72CD">
            <w:pPr>
              <w:spacing w:after="0" w:line="240" w:lineRule="auto"/>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 </w:t>
            </w:r>
          </w:p>
        </w:tc>
        <w:tc>
          <w:tcPr>
            <w:tcW w:w="1744" w:type="dxa"/>
            <w:tcBorders>
              <w:top w:val="nil"/>
              <w:left w:val="nil"/>
              <w:bottom w:val="single" w:sz="4" w:space="0" w:color="auto"/>
              <w:right w:val="nil"/>
            </w:tcBorders>
            <w:shd w:val="clear" w:color="000000" w:fill="FFFFFF"/>
            <w:noWrap/>
            <w:vAlign w:val="center"/>
            <w:hideMark/>
          </w:tcPr>
          <w:p w:rsidR="00472CD4" w:rsidRPr="00743FE1" w:rsidRDefault="00472CD4" w:rsidP="006C72CD">
            <w:pPr>
              <w:spacing w:after="0" w:line="240" w:lineRule="auto"/>
              <w:jc w:val="right"/>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 </w:t>
            </w:r>
          </w:p>
        </w:tc>
      </w:tr>
      <w:tr w:rsidR="00472CD4" w:rsidRPr="006C238B" w:rsidTr="006C72CD">
        <w:trPr>
          <w:trHeight w:val="402"/>
        </w:trPr>
        <w:tc>
          <w:tcPr>
            <w:tcW w:w="6309" w:type="dxa"/>
            <w:tcBorders>
              <w:top w:val="single" w:sz="4" w:space="0" w:color="auto"/>
              <w:left w:val="single" w:sz="4" w:space="0" w:color="auto"/>
              <w:bottom w:val="nil"/>
              <w:right w:val="single" w:sz="4" w:space="0" w:color="auto"/>
            </w:tcBorders>
            <w:shd w:val="clear" w:color="000000" w:fill="FFFFFF"/>
            <w:noWrap/>
            <w:vAlign w:val="center"/>
            <w:hideMark/>
          </w:tcPr>
          <w:p w:rsidR="00472CD4" w:rsidRPr="00743FE1" w:rsidRDefault="00472CD4" w:rsidP="006C72CD">
            <w:pPr>
              <w:spacing w:after="0" w:line="240" w:lineRule="auto"/>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ÖZEL ALACAKLILAR</w:t>
            </w:r>
          </w:p>
        </w:tc>
        <w:tc>
          <w:tcPr>
            <w:tcW w:w="1744" w:type="dxa"/>
            <w:tcBorders>
              <w:top w:val="nil"/>
              <w:left w:val="nil"/>
              <w:bottom w:val="nil"/>
              <w:right w:val="single" w:sz="4" w:space="0" w:color="auto"/>
            </w:tcBorders>
            <w:shd w:val="clear" w:color="000000" w:fill="FFFFFF"/>
            <w:noWrap/>
            <w:vAlign w:val="center"/>
            <w:hideMark/>
          </w:tcPr>
          <w:p w:rsidR="00472CD4" w:rsidRPr="00743FE1" w:rsidRDefault="00472CD4" w:rsidP="006C72CD">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112.512</w:t>
            </w:r>
          </w:p>
        </w:tc>
      </w:tr>
      <w:tr w:rsidR="00472CD4" w:rsidRPr="006C238B" w:rsidTr="006C72CD">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472CD4" w:rsidRPr="00743FE1" w:rsidRDefault="00472CD4" w:rsidP="006C72CD">
            <w:pPr>
              <w:spacing w:after="0" w:line="240" w:lineRule="auto"/>
              <w:ind w:firstLineChars="100" w:firstLine="200"/>
              <w:rPr>
                <w:rFonts w:ascii="Arial" w:eastAsia="Times New Roman" w:hAnsi="Arial" w:cs="Arial"/>
                <w:sz w:val="20"/>
                <w:szCs w:val="20"/>
                <w:lang w:eastAsia="tr-TR"/>
              </w:rPr>
            </w:pPr>
            <w:r w:rsidRPr="00743FE1">
              <w:rPr>
                <w:rFonts w:ascii="Arial" w:eastAsia="Times New Roman" w:hAnsi="Arial" w:cs="Arial"/>
                <w:sz w:val="20"/>
                <w:szCs w:val="20"/>
                <w:lang w:eastAsia="tr-TR"/>
              </w:rPr>
              <w:t>PARASAL KURULUŞLAR</w:t>
            </w:r>
          </w:p>
        </w:tc>
        <w:tc>
          <w:tcPr>
            <w:tcW w:w="1744" w:type="dxa"/>
            <w:tcBorders>
              <w:top w:val="nil"/>
              <w:left w:val="nil"/>
              <w:bottom w:val="nil"/>
              <w:right w:val="single" w:sz="4" w:space="0" w:color="auto"/>
            </w:tcBorders>
            <w:shd w:val="clear" w:color="000000" w:fill="FFFFFF"/>
            <w:noWrap/>
            <w:vAlign w:val="center"/>
            <w:hideMark/>
          </w:tcPr>
          <w:p w:rsidR="00472CD4" w:rsidRPr="00743FE1" w:rsidRDefault="00472CD4" w:rsidP="006C72CD">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71.001</w:t>
            </w:r>
          </w:p>
        </w:tc>
      </w:tr>
      <w:tr w:rsidR="00472CD4" w:rsidRPr="006C238B" w:rsidTr="006C72CD">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472CD4" w:rsidRPr="00743FE1" w:rsidRDefault="00472CD4" w:rsidP="006C72CD">
            <w:pPr>
              <w:spacing w:after="0" w:line="240" w:lineRule="auto"/>
              <w:ind w:firstLineChars="100" w:firstLine="200"/>
              <w:rPr>
                <w:rFonts w:ascii="Arial" w:eastAsia="Times New Roman" w:hAnsi="Arial" w:cs="Arial"/>
                <w:sz w:val="20"/>
                <w:szCs w:val="20"/>
                <w:lang w:eastAsia="tr-TR"/>
              </w:rPr>
            </w:pPr>
            <w:r w:rsidRPr="00743FE1">
              <w:rPr>
                <w:rFonts w:ascii="Arial" w:eastAsia="Times New Roman" w:hAnsi="Arial" w:cs="Arial"/>
                <w:sz w:val="20"/>
                <w:szCs w:val="20"/>
                <w:lang w:eastAsia="tr-TR"/>
              </w:rPr>
              <w:t>PARASAL OLMAYAN KURULUŞLAR</w:t>
            </w:r>
          </w:p>
        </w:tc>
        <w:tc>
          <w:tcPr>
            <w:tcW w:w="1744" w:type="dxa"/>
            <w:tcBorders>
              <w:top w:val="nil"/>
              <w:left w:val="nil"/>
              <w:bottom w:val="nil"/>
              <w:right w:val="single" w:sz="4" w:space="0" w:color="auto"/>
            </w:tcBorders>
            <w:shd w:val="clear" w:color="000000" w:fill="FFFFFF"/>
            <w:noWrap/>
            <w:vAlign w:val="center"/>
            <w:hideMark/>
          </w:tcPr>
          <w:p w:rsidR="00472CD4" w:rsidRPr="00743FE1" w:rsidRDefault="00472CD4" w:rsidP="006C72CD">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41.511</w:t>
            </w:r>
          </w:p>
        </w:tc>
      </w:tr>
      <w:tr w:rsidR="00472CD4" w:rsidRPr="006C238B" w:rsidTr="006C72CD">
        <w:trPr>
          <w:trHeight w:val="402"/>
        </w:trPr>
        <w:tc>
          <w:tcPr>
            <w:tcW w:w="6309" w:type="dxa"/>
            <w:tcBorders>
              <w:top w:val="nil"/>
              <w:left w:val="single" w:sz="4" w:space="0" w:color="auto"/>
              <w:bottom w:val="single" w:sz="4" w:space="0" w:color="auto"/>
              <w:right w:val="single" w:sz="4" w:space="0" w:color="auto"/>
            </w:tcBorders>
            <w:shd w:val="clear" w:color="000000" w:fill="FFFFFF"/>
            <w:noWrap/>
            <w:vAlign w:val="center"/>
            <w:hideMark/>
          </w:tcPr>
          <w:p w:rsidR="00472CD4" w:rsidRPr="00743FE1" w:rsidRDefault="00472CD4" w:rsidP="006C72CD">
            <w:pPr>
              <w:spacing w:after="0" w:line="240" w:lineRule="auto"/>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RESMİ ALACAKLILAR</w:t>
            </w:r>
          </w:p>
        </w:tc>
        <w:tc>
          <w:tcPr>
            <w:tcW w:w="1744" w:type="dxa"/>
            <w:tcBorders>
              <w:top w:val="nil"/>
              <w:left w:val="nil"/>
              <w:bottom w:val="single" w:sz="4" w:space="0" w:color="auto"/>
              <w:right w:val="single" w:sz="4" w:space="0" w:color="auto"/>
            </w:tcBorders>
            <w:shd w:val="clear" w:color="000000" w:fill="FFFFFF"/>
            <w:noWrap/>
            <w:vAlign w:val="center"/>
            <w:hideMark/>
          </w:tcPr>
          <w:p w:rsidR="00472CD4" w:rsidRPr="00743FE1" w:rsidRDefault="00472CD4" w:rsidP="006C72CD">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0</w:t>
            </w:r>
          </w:p>
        </w:tc>
      </w:tr>
      <w:tr w:rsidR="00472CD4" w:rsidRPr="006C238B" w:rsidTr="006C72CD">
        <w:trPr>
          <w:trHeight w:val="402"/>
        </w:trPr>
        <w:tc>
          <w:tcPr>
            <w:tcW w:w="6309" w:type="dxa"/>
            <w:tcBorders>
              <w:top w:val="nil"/>
              <w:left w:val="nil"/>
              <w:bottom w:val="nil"/>
              <w:right w:val="nil"/>
            </w:tcBorders>
            <w:shd w:val="clear" w:color="000000" w:fill="FFFFFF"/>
            <w:noWrap/>
            <w:vAlign w:val="center"/>
            <w:hideMark/>
          </w:tcPr>
          <w:p w:rsidR="00472CD4" w:rsidRPr="00743FE1" w:rsidRDefault="00472CD4" w:rsidP="006C72CD">
            <w:pPr>
              <w:spacing w:after="0" w:line="240" w:lineRule="auto"/>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 </w:t>
            </w:r>
          </w:p>
        </w:tc>
        <w:tc>
          <w:tcPr>
            <w:tcW w:w="1744" w:type="dxa"/>
            <w:tcBorders>
              <w:top w:val="nil"/>
              <w:left w:val="nil"/>
              <w:bottom w:val="single" w:sz="4" w:space="0" w:color="auto"/>
              <w:right w:val="nil"/>
            </w:tcBorders>
            <w:shd w:val="clear" w:color="000000" w:fill="FFFFFF"/>
            <w:noWrap/>
            <w:vAlign w:val="center"/>
            <w:hideMark/>
          </w:tcPr>
          <w:p w:rsidR="00472CD4" w:rsidRPr="00743FE1" w:rsidRDefault="00472CD4" w:rsidP="006C72CD">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 </w:t>
            </w:r>
          </w:p>
        </w:tc>
      </w:tr>
      <w:tr w:rsidR="00472CD4" w:rsidRPr="006C238B" w:rsidTr="006C72CD">
        <w:trPr>
          <w:trHeight w:val="402"/>
        </w:trPr>
        <w:tc>
          <w:tcPr>
            <w:tcW w:w="6309"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472CD4" w:rsidRPr="00743FE1" w:rsidRDefault="00472CD4" w:rsidP="006C72CD">
            <w:pPr>
              <w:spacing w:after="0" w:line="240" w:lineRule="auto"/>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UZUN VADELİ BORÇLAR</w:t>
            </w:r>
          </w:p>
        </w:tc>
        <w:tc>
          <w:tcPr>
            <w:tcW w:w="1744" w:type="dxa"/>
            <w:tcBorders>
              <w:top w:val="nil"/>
              <w:left w:val="nil"/>
              <w:bottom w:val="single" w:sz="4" w:space="0" w:color="auto"/>
              <w:right w:val="single" w:sz="4" w:space="0" w:color="auto"/>
            </w:tcBorders>
            <w:shd w:val="clear" w:color="000000" w:fill="C0C0C0"/>
            <w:noWrap/>
            <w:vAlign w:val="center"/>
            <w:hideMark/>
          </w:tcPr>
          <w:p w:rsidR="00472CD4" w:rsidRPr="00743FE1" w:rsidRDefault="00472CD4" w:rsidP="006C72CD">
            <w:pPr>
              <w:spacing w:after="0" w:line="240" w:lineRule="auto"/>
              <w:jc w:val="right"/>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162.706</w:t>
            </w:r>
          </w:p>
        </w:tc>
      </w:tr>
      <w:tr w:rsidR="00472CD4" w:rsidRPr="006C238B" w:rsidTr="006C72CD">
        <w:trPr>
          <w:trHeight w:val="402"/>
        </w:trPr>
        <w:tc>
          <w:tcPr>
            <w:tcW w:w="6309" w:type="dxa"/>
            <w:tcBorders>
              <w:top w:val="nil"/>
              <w:left w:val="nil"/>
              <w:bottom w:val="nil"/>
              <w:right w:val="nil"/>
            </w:tcBorders>
            <w:shd w:val="clear" w:color="000000" w:fill="FFFFFF"/>
            <w:noWrap/>
            <w:vAlign w:val="center"/>
            <w:hideMark/>
          </w:tcPr>
          <w:p w:rsidR="00472CD4" w:rsidRPr="00743FE1" w:rsidRDefault="00472CD4" w:rsidP="006C72CD">
            <w:pPr>
              <w:spacing w:after="0" w:line="240" w:lineRule="auto"/>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 </w:t>
            </w:r>
          </w:p>
        </w:tc>
        <w:tc>
          <w:tcPr>
            <w:tcW w:w="1744" w:type="dxa"/>
            <w:tcBorders>
              <w:top w:val="nil"/>
              <w:left w:val="nil"/>
              <w:bottom w:val="single" w:sz="4" w:space="0" w:color="auto"/>
              <w:right w:val="nil"/>
            </w:tcBorders>
            <w:shd w:val="clear" w:color="000000" w:fill="FFFFFF"/>
            <w:noWrap/>
            <w:vAlign w:val="center"/>
            <w:hideMark/>
          </w:tcPr>
          <w:p w:rsidR="00472CD4" w:rsidRPr="00743FE1" w:rsidRDefault="00472CD4" w:rsidP="006C72CD">
            <w:pPr>
              <w:spacing w:after="0" w:line="240" w:lineRule="auto"/>
              <w:jc w:val="right"/>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 </w:t>
            </w:r>
          </w:p>
        </w:tc>
      </w:tr>
      <w:tr w:rsidR="00472CD4" w:rsidRPr="006C238B" w:rsidTr="006C72CD">
        <w:trPr>
          <w:trHeight w:val="402"/>
        </w:trPr>
        <w:tc>
          <w:tcPr>
            <w:tcW w:w="6309" w:type="dxa"/>
            <w:tcBorders>
              <w:top w:val="single" w:sz="4" w:space="0" w:color="auto"/>
              <w:left w:val="single" w:sz="4" w:space="0" w:color="auto"/>
              <w:bottom w:val="nil"/>
              <w:right w:val="single" w:sz="4" w:space="0" w:color="auto"/>
            </w:tcBorders>
            <w:shd w:val="clear" w:color="000000" w:fill="FFFFFF"/>
            <w:noWrap/>
            <w:vAlign w:val="center"/>
            <w:hideMark/>
          </w:tcPr>
          <w:p w:rsidR="00472CD4" w:rsidRPr="00743FE1" w:rsidRDefault="00472CD4" w:rsidP="006C72CD">
            <w:pPr>
              <w:spacing w:after="0" w:line="240" w:lineRule="auto"/>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ÖZEL ALACAKLILAR</w:t>
            </w:r>
          </w:p>
        </w:tc>
        <w:tc>
          <w:tcPr>
            <w:tcW w:w="1744" w:type="dxa"/>
            <w:tcBorders>
              <w:top w:val="nil"/>
              <w:left w:val="nil"/>
              <w:bottom w:val="nil"/>
              <w:right w:val="single" w:sz="4" w:space="0" w:color="auto"/>
            </w:tcBorders>
            <w:shd w:val="clear" w:color="000000" w:fill="FFFFFF"/>
            <w:noWrap/>
            <w:vAlign w:val="center"/>
            <w:hideMark/>
          </w:tcPr>
          <w:p w:rsidR="00472CD4" w:rsidRPr="00743FE1" w:rsidRDefault="00472CD4" w:rsidP="006C72CD">
            <w:pPr>
              <w:spacing w:after="0" w:line="240" w:lineRule="auto"/>
              <w:jc w:val="right"/>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119.914</w:t>
            </w:r>
          </w:p>
        </w:tc>
      </w:tr>
      <w:tr w:rsidR="00472CD4" w:rsidRPr="006C238B" w:rsidTr="006C72CD">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472CD4" w:rsidRPr="00743FE1" w:rsidRDefault="00472CD4" w:rsidP="006C72CD">
            <w:pPr>
              <w:spacing w:after="0" w:line="240" w:lineRule="auto"/>
              <w:ind w:firstLineChars="100" w:firstLine="200"/>
              <w:rPr>
                <w:rFonts w:ascii="Arial" w:eastAsia="Times New Roman" w:hAnsi="Arial" w:cs="Arial"/>
                <w:sz w:val="20"/>
                <w:szCs w:val="20"/>
                <w:lang w:eastAsia="tr-TR"/>
              </w:rPr>
            </w:pPr>
            <w:r w:rsidRPr="00743FE1">
              <w:rPr>
                <w:rFonts w:ascii="Arial" w:eastAsia="Times New Roman" w:hAnsi="Arial" w:cs="Arial"/>
                <w:sz w:val="20"/>
                <w:szCs w:val="20"/>
                <w:lang w:eastAsia="tr-TR"/>
              </w:rPr>
              <w:t>PARASAL KURULUŞLAR</w:t>
            </w:r>
          </w:p>
        </w:tc>
        <w:tc>
          <w:tcPr>
            <w:tcW w:w="1744" w:type="dxa"/>
            <w:tcBorders>
              <w:top w:val="nil"/>
              <w:left w:val="nil"/>
              <w:bottom w:val="nil"/>
              <w:right w:val="single" w:sz="4" w:space="0" w:color="auto"/>
            </w:tcBorders>
            <w:shd w:val="clear" w:color="000000" w:fill="FFFFFF"/>
            <w:noWrap/>
            <w:vAlign w:val="center"/>
            <w:hideMark/>
          </w:tcPr>
          <w:p w:rsidR="00472CD4" w:rsidRPr="00743FE1" w:rsidRDefault="00472CD4" w:rsidP="006C72CD">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107.521</w:t>
            </w:r>
          </w:p>
        </w:tc>
      </w:tr>
      <w:tr w:rsidR="00472CD4" w:rsidRPr="006C238B" w:rsidTr="006C72CD">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472CD4" w:rsidRPr="00743FE1" w:rsidRDefault="00472CD4" w:rsidP="006C72CD">
            <w:pPr>
              <w:spacing w:after="0" w:line="240" w:lineRule="auto"/>
              <w:ind w:firstLineChars="200" w:firstLine="400"/>
              <w:rPr>
                <w:rFonts w:ascii="Arial" w:eastAsia="Times New Roman" w:hAnsi="Arial" w:cs="Arial"/>
                <w:sz w:val="20"/>
                <w:szCs w:val="20"/>
                <w:lang w:eastAsia="tr-TR"/>
              </w:rPr>
            </w:pPr>
            <w:r w:rsidRPr="00743FE1">
              <w:rPr>
                <w:rFonts w:ascii="Arial" w:eastAsia="Times New Roman" w:hAnsi="Arial" w:cs="Arial"/>
                <w:sz w:val="20"/>
                <w:szCs w:val="20"/>
                <w:lang w:eastAsia="tr-TR"/>
              </w:rPr>
              <w:t>BANKACILIK DIŞI FİNANSMAN KURULUŞLARI</w:t>
            </w:r>
          </w:p>
        </w:tc>
        <w:tc>
          <w:tcPr>
            <w:tcW w:w="1744" w:type="dxa"/>
            <w:tcBorders>
              <w:top w:val="nil"/>
              <w:left w:val="nil"/>
              <w:bottom w:val="nil"/>
              <w:right w:val="single" w:sz="4" w:space="0" w:color="auto"/>
            </w:tcBorders>
            <w:shd w:val="clear" w:color="000000" w:fill="FFFFFF"/>
            <w:noWrap/>
            <w:vAlign w:val="center"/>
            <w:hideMark/>
          </w:tcPr>
          <w:p w:rsidR="00472CD4" w:rsidRPr="00743FE1" w:rsidRDefault="00472CD4" w:rsidP="006C72CD">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9.601</w:t>
            </w:r>
          </w:p>
        </w:tc>
      </w:tr>
      <w:tr w:rsidR="00472CD4" w:rsidRPr="006C238B" w:rsidTr="006C72CD">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472CD4" w:rsidRPr="00743FE1" w:rsidRDefault="00472CD4" w:rsidP="006C72CD">
            <w:pPr>
              <w:spacing w:after="0" w:line="240" w:lineRule="auto"/>
              <w:ind w:firstLineChars="200" w:firstLine="400"/>
              <w:rPr>
                <w:rFonts w:ascii="Arial" w:eastAsia="Times New Roman" w:hAnsi="Arial" w:cs="Arial"/>
                <w:sz w:val="20"/>
                <w:szCs w:val="20"/>
                <w:lang w:eastAsia="tr-TR"/>
              </w:rPr>
            </w:pPr>
            <w:r w:rsidRPr="00743FE1">
              <w:rPr>
                <w:rFonts w:ascii="Arial" w:eastAsia="Times New Roman" w:hAnsi="Arial" w:cs="Arial"/>
                <w:sz w:val="20"/>
                <w:szCs w:val="20"/>
                <w:lang w:eastAsia="tr-TR"/>
              </w:rPr>
              <w:t>ÖZEL YATIRIM VE KALKINMA BANKALARI</w:t>
            </w:r>
          </w:p>
        </w:tc>
        <w:tc>
          <w:tcPr>
            <w:tcW w:w="1744" w:type="dxa"/>
            <w:tcBorders>
              <w:top w:val="nil"/>
              <w:left w:val="nil"/>
              <w:bottom w:val="nil"/>
              <w:right w:val="single" w:sz="4" w:space="0" w:color="auto"/>
            </w:tcBorders>
            <w:shd w:val="clear" w:color="000000" w:fill="FFFFFF"/>
            <w:noWrap/>
            <w:vAlign w:val="center"/>
            <w:hideMark/>
          </w:tcPr>
          <w:p w:rsidR="00472CD4" w:rsidRPr="00743FE1" w:rsidRDefault="00472CD4" w:rsidP="006C72CD">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0</w:t>
            </w:r>
          </w:p>
        </w:tc>
      </w:tr>
      <w:tr w:rsidR="00472CD4" w:rsidRPr="006C238B" w:rsidTr="006C72CD">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472CD4" w:rsidRPr="00743FE1" w:rsidRDefault="00472CD4" w:rsidP="006C72CD">
            <w:pPr>
              <w:spacing w:after="0" w:line="240" w:lineRule="auto"/>
              <w:ind w:firstLineChars="200" w:firstLine="400"/>
              <w:rPr>
                <w:rFonts w:ascii="Arial" w:eastAsia="Times New Roman" w:hAnsi="Arial" w:cs="Arial"/>
                <w:sz w:val="20"/>
                <w:szCs w:val="20"/>
                <w:lang w:eastAsia="tr-TR"/>
              </w:rPr>
            </w:pPr>
            <w:r w:rsidRPr="00743FE1">
              <w:rPr>
                <w:rFonts w:ascii="Arial" w:eastAsia="Times New Roman" w:hAnsi="Arial" w:cs="Arial"/>
                <w:sz w:val="20"/>
                <w:szCs w:val="20"/>
                <w:lang w:eastAsia="tr-TR"/>
              </w:rPr>
              <w:t>YABANCI TİCARİ BANKALAR</w:t>
            </w:r>
          </w:p>
        </w:tc>
        <w:tc>
          <w:tcPr>
            <w:tcW w:w="1744" w:type="dxa"/>
            <w:tcBorders>
              <w:top w:val="nil"/>
              <w:left w:val="nil"/>
              <w:bottom w:val="nil"/>
              <w:right w:val="single" w:sz="4" w:space="0" w:color="auto"/>
            </w:tcBorders>
            <w:shd w:val="clear" w:color="000000" w:fill="FFFFFF"/>
            <w:noWrap/>
            <w:vAlign w:val="center"/>
            <w:hideMark/>
          </w:tcPr>
          <w:p w:rsidR="00472CD4" w:rsidRPr="00743FE1" w:rsidRDefault="00472CD4" w:rsidP="006C72CD">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74.711</w:t>
            </w:r>
          </w:p>
        </w:tc>
      </w:tr>
      <w:tr w:rsidR="00472CD4" w:rsidRPr="006C238B" w:rsidTr="006C72CD">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472CD4" w:rsidRPr="00743FE1" w:rsidRDefault="00472CD4" w:rsidP="006C72CD">
            <w:pPr>
              <w:spacing w:after="0" w:line="240" w:lineRule="auto"/>
              <w:ind w:firstLineChars="200" w:firstLine="400"/>
              <w:rPr>
                <w:rFonts w:ascii="Arial" w:eastAsia="Times New Roman" w:hAnsi="Arial" w:cs="Arial"/>
                <w:sz w:val="20"/>
                <w:szCs w:val="20"/>
                <w:lang w:eastAsia="tr-TR"/>
              </w:rPr>
            </w:pPr>
            <w:r w:rsidRPr="00743FE1">
              <w:rPr>
                <w:rFonts w:ascii="Arial" w:eastAsia="Times New Roman" w:hAnsi="Arial" w:cs="Arial"/>
                <w:sz w:val="20"/>
                <w:szCs w:val="20"/>
                <w:lang w:eastAsia="tr-TR"/>
              </w:rPr>
              <w:t>YERLİ TİCARİ BANKALARIN YURTDIŞI ŞUBELERİ VE DİĞER</w:t>
            </w:r>
          </w:p>
        </w:tc>
        <w:tc>
          <w:tcPr>
            <w:tcW w:w="1744" w:type="dxa"/>
            <w:tcBorders>
              <w:top w:val="nil"/>
              <w:left w:val="nil"/>
              <w:bottom w:val="nil"/>
              <w:right w:val="single" w:sz="4" w:space="0" w:color="auto"/>
            </w:tcBorders>
            <w:shd w:val="clear" w:color="000000" w:fill="FFFFFF"/>
            <w:noWrap/>
            <w:vAlign w:val="center"/>
            <w:hideMark/>
          </w:tcPr>
          <w:p w:rsidR="00472CD4" w:rsidRPr="00743FE1" w:rsidRDefault="00472CD4" w:rsidP="006C72CD">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23.209</w:t>
            </w:r>
          </w:p>
        </w:tc>
      </w:tr>
      <w:tr w:rsidR="00472CD4" w:rsidRPr="006C238B" w:rsidTr="006C72CD">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472CD4" w:rsidRPr="00743FE1" w:rsidRDefault="00472CD4" w:rsidP="006C72CD">
            <w:pPr>
              <w:spacing w:after="0" w:line="240" w:lineRule="auto"/>
              <w:ind w:firstLineChars="100" w:firstLine="200"/>
              <w:rPr>
                <w:rFonts w:ascii="Arial" w:eastAsia="Times New Roman" w:hAnsi="Arial" w:cs="Arial"/>
                <w:sz w:val="20"/>
                <w:szCs w:val="20"/>
                <w:lang w:eastAsia="tr-TR"/>
              </w:rPr>
            </w:pPr>
            <w:r w:rsidRPr="00743FE1">
              <w:rPr>
                <w:rFonts w:ascii="Arial" w:eastAsia="Times New Roman" w:hAnsi="Arial" w:cs="Arial"/>
                <w:sz w:val="20"/>
                <w:szCs w:val="20"/>
                <w:lang w:eastAsia="tr-TR"/>
              </w:rPr>
              <w:t>PARASAL OLMAYAN KURULUŞLAR</w:t>
            </w:r>
          </w:p>
        </w:tc>
        <w:tc>
          <w:tcPr>
            <w:tcW w:w="1744" w:type="dxa"/>
            <w:tcBorders>
              <w:top w:val="nil"/>
              <w:left w:val="nil"/>
              <w:bottom w:val="nil"/>
              <w:right w:val="single" w:sz="4" w:space="0" w:color="auto"/>
            </w:tcBorders>
            <w:shd w:val="clear" w:color="000000" w:fill="FFFFFF"/>
            <w:noWrap/>
            <w:vAlign w:val="center"/>
            <w:hideMark/>
          </w:tcPr>
          <w:p w:rsidR="00472CD4" w:rsidRPr="00743FE1" w:rsidRDefault="00472CD4" w:rsidP="006C72CD">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12.394</w:t>
            </w:r>
          </w:p>
        </w:tc>
      </w:tr>
      <w:tr w:rsidR="00472CD4" w:rsidRPr="006C238B" w:rsidTr="006C72CD">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472CD4" w:rsidRPr="00743FE1" w:rsidRDefault="00472CD4" w:rsidP="006C72CD">
            <w:pPr>
              <w:spacing w:after="0" w:line="240" w:lineRule="auto"/>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RESMİ ALACAKLILAR</w:t>
            </w:r>
          </w:p>
        </w:tc>
        <w:tc>
          <w:tcPr>
            <w:tcW w:w="1744" w:type="dxa"/>
            <w:tcBorders>
              <w:top w:val="nil"/>
              <w:left w:val="nil"/>
              <w:bottom w:val="nil"/>
              <w:right w:val="single" w:sz="4" w:space="0" w:color="auto"/>
            </w:tcBorders>
            <w:shd w:val="clear" w:color="000000" w:fill="FFFFFF"/>
            <w:noWrap/>
            <w:vAlign w:val="center"/>
            <w:hideMark/>
          </w:tcPr>
          <w:p w:rsidR="00472CD4" w:rsidRPr="00743FE1" w:rsidRDefault="00472CD4" w:rsidP="006C72CD">
            <w:pPr>
              <w:spacing w:after="0" w:line="240" w:lineRule="auto"/>
              <w:jc w:val="right"/>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15.445</w:t>
            </w:r>
          </w:p>
        </w:tc>
      </w:tr>
      <w:tr w:rsidR="00472CD4" w:rsidRPr="006C238B" w:rsidTr="006C72CD">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472CD4" w:rsidRPr="00743FE1" w:rsidRDefault="00472CD4" w:rsidP="006C72CD">
            <w:pPr>
              <w:spacing w:after="0" w:line="240" w:lineRule="auto"/>
              <w:ind w:firstLineChars="100" w:firstLine="200"/>
              <w:rPr>
                <w:rFonts w:ascii="Arial" w:eastAsia="Times New Roman" w:hAnsi="Arial" w:cs="Arial"/>
                <w:sz w:val="20"/>
                <w:szCs w:val="20"/>
                <w:lang w:eastAsia="tr-TR"/>
              </w:rPr>
            </w:pPr>
            <w:r w:rsidRPr="00743FE1">
              <w:rPr>
                <w:rFonts w:ascii="Arial" w:eastAsia="Times New Roman" w:hAnsi="Arial" w:cs="Arial"/>
                <w:sz w:val="20"/>
                <w:szCs w:val="20"/>
                <w:lang w:eastAsia="tr-TR"/>
              </w:rPr>
              <w:lastRenderedPageBreak/>
              <w:t>HÜKÜMET KURULUŞLARI</w:t>
            </w:r>
          </w:p>
        </w:tc>
        <w:tc>
          <w:tcPr>
            <w:tcW w:w="1744" w:type="dxa"/>
            <w:tcBorders>
              <w:top w:val="nil"/>
              <w:left w:val="nil"/>
              <w:bottom w:val="nil"/>
              <w:right w:val="single" w:sz="4" w:space="0" w:color="auto"/>
            </w:tcBorders>
            <w:shd w:val="clear" w:color="000000" w:fill="FFFFFF"/>
            <w:noWrap/>
            <w:vAlign w:val="center"/>
            <w:hideMark/>
          </w:tcPr>
          <w:p w:rsidR="00472CD4" w:rsidRPr="00743FE1" w:rsidRDefault="00472CD4" w:rsidP="006C72CD">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1.827</w:t>
            </w:r>
          </w:p>
        </w:tc>
      </w:tr>
      <w:tr w:rsidR="00472CD4" w:rsidRPr="006C238B" w:rsidTr="006C72CD">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472CD4" w:rsidRPr="00743FE1" w:rsidRDefault="00472CD4" w:rsidP="006C72CD">
            <w:pPr>
              <w:spacing w:after="0" w:line="240" w:lineRule="auto"/>
              <w:ind w:firstLineChars="200" w:firstLine="400"/>
              <w:rPr>
                <w:rFonts w:ascii="Arial" w:eastAsia="Times New Roman" w:hAnsi="Arial" w:cs="Arial"/>
                <w:sz w:val="20"/>
                <w:szCs w:val="20"/>
                <w:lang w:eastAsia="tr-TR"/>
              </w:rPr>
            </w:pPr>
            <w:r w:rsidRPr="00743FE1">
              <w:rPr>
                <w:rFonts w:ascii="Arial" w:eastAsia="Times New Roman" w:hAnsi="Arial" w:cs="Arial"/>
                <w:sz w:val="20"/>
                <w:szCs w:val="20"/>
                <w:lang w:eastAsia="tr-TR"/>
              </w:rPr>
              <w:t>KAMU FİNANSMAN KURULUŞLARI</w:t>
            </w:r>
          </w:p>
        </w:tc>
        <w:tc>
          <w:tcPr>
            <w:tcW w:w="1744" w:type="dxa"/>
            <w:tcBorders>
              <w:top w:val="nil"/>
              <w:left w:val="nil"/>
              <w:bottom w:val="nil"/>
              <w:right w:val="single" w:sz="4" w:space="0" w:color="auto"/>
            </w:tcBorders>
            <w:shd w:val="clear" w:color="000000" w:fill="FFFFFF"/>
            <w:noWrap/>
            <w:vAlign w:val="center"/>
            <w:hideMark/>
          </w:tcPr>
          <w:p w:rsidR="00472CD4" w:rsidRPr="00743FE1" w:rsidRDefault="00472CD4" w:rsidP="006C72CD">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0</w:t>
            </w:r>
          </w:p>
        </w:tc>
      </w:tr>
      <w:tr w:rsidR="00472CD4" w:rsidRPr="006C238B" w:rsidTr="006C72CD">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472CD4" w:rsidRPr="00743FE1" w:rsidRDefault="00472CD4" w:rsidP="006C72CD">
            <w:pPr>
              <w:spacing w:after="0" w:line="240" w:lineRule="auto"/>
              <w:ind w:firstLineChars="200" w:firstLine="400"/>
              <w:rPr>
                <w:rFonts w:ascii="Arial" w:eastAsia="Times New Roman" w:hAnsi="Arial" w:cs="Arial"/>
                <w:sz w:val="20"/>
                <w:szCs w:val="20"/>
                <w:lang w:eastAsia="tr-TR"/>
              </w:rPr>
            </w:pPr>
            <w:r w:rsidRPr="00743FE1">
              <w:rPr>
                <w:rFonts w:ascii="Arial" w:eastAsia="Times New Roman" w:hAnsi="Arial" w:cs="Arial"/>
                <w:sz w:val="20"/>
                <w:szCs w:val="20"/>
                <w:lang w:eastAsia="tr-TR"/>
              </w:rPr>
              <w:t>MERKEZ BANKALARI</w:t>
            </w:r>
          </w:p>
        </w:tc>
        <w:tc>
          <w:tcPr>
            <w:tcW w:w="1744" w:type="dxa"/>
            <w:tcBorders>
              <w:top w:val="nil"/>
              <w:left w:val="nil"/>
              <w:bottom w:val="nil"/>
              <w:right w:val="single" w:sz="4" w:space="0" w:color="auto"/>
            </w:tcBorders>
            <w:shd w:val="clear" w:color="000000" w:fill="FFFFFF"/>
            <w:noWrap/>
            <w:vAlign w:val="center"/>
            <w:hideMark/>
          </w:tcPr>
          <w:p w:rsidR="00472CD4" w:rsidRPr="00743FE1" w:rsidRDefault="00472CD4" w:rsidP="006C72CD">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0</w:t>
            </w:r>
          </w:p>
        </w:tc>
      </w:tr>
      <w:tr w:rsidR="00472CD4" w:rsidRPr="006C238B" w:rsidTr="006C72CD">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472CD4" w:rsidRPr="00743FE1" w:rsidRDefault="00472CD4" w:rsidP="006C72CD">
            <w:pPr>
              <w:spacing w:after="0" w:line="240" w:lineRule="auto"/>
              <w:ind w:firstLineChars="200" w:firstLine="400"/>
              <w:rPr>
                <w:rFonts w:ascii="Arial" w:eastAsia="Times New Roman" w:hAnsi="Arial" w:cs="Arial"/>
                <w:sz w:val="20"/>
                <w:szCs w:val="20"/>
                <w:lang w:eastAsia="tr-TR"/>
              </w:rPr>
            </w:pPr>
            <w:r w:rsidRPr="00743FE1">
              <w:rPr>
                <w:rFonts w:ascii="Arial" w:eastAsia="Times New Roman" w:hAnsi="Arial" w:cs="Arial"/>
                <w:sz w:val="20"/>
                <w:szCs w:val="20"/>
                <w:lang w:eastAsia="tr-TR"/>
              </w:rPr>
              <w:t>MERKEZİ HÜKÜMETLER</w:t>
            </w:r>
          </w:p>
        </w:tc>
        <w:tc>
          <w:tcPr>
            <w:tcW w:w="1744" w:type="dxa"/>
            <w:tcBorders>
              <w:top w:val="nil"/>
              <w:left w:val="nil"/>
              <w:bottom w:val="nil"/>
              <w:right w:val="single" w:sz="4" w:space="0" w:color="auto"/>
            </w:tcBorders>
            <w:shd w:val="clear" w:color="000000" w:fill="FFFFFF"/>
            <w:noWrap/>
            <w:vAlign w:val="center"/>
            <w:hideMark/>
          </w:tcPr>
          <w:p w:rsidR="00472CD4" w:rsidRPr="00743FE1" w:rsidRDefault="00472CD4" w:rsidP="006C72CD">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0</w:t>
            </w:r>
          </w:p>
        </w:tc>
      </w:tr>
      <w:tr w:rsidR="00472CD4" w:rsidRPr="006C238B" w:rsidTr="006C72CD">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472CD4" w:rsidRPr="00743FE1" w:rsidRDefault="00472CD4" w:rsidP="006C72CD">
            <w:pPr>
              <w:spacing w:after="0" w:line="240" w:lineRule="auto"/>
              <w:ind w:firstLineChars="200" w:firstLine="400"/>
              <w:rPr>
                <w:rFonts w:ascii="Arial" w:eastAsia="Times New Roman" w:hAnsi="Arial" w:cs="Arial"/>
                <w:sz w:val="20"/>
                <w:szCs w:val="20"/>
                <w:lang w:eastAsia="tr-TR"/>
              </w:rPr>
            </w:pPr>
            <w:r w:rsidRPr="00743FE1">
              <w:rPr>
                <w:rFonts w:ascii="Arial" w:eastAsia="Times New Roman" w:hAnsi="Arial" w:cs="Arial"/>
                <w:sz w:val="20"/>
                <w:szCs w:val="20"/>
                <w:lang w:eastAsia="tr-TR"/>
              </w:rPr>
              <w:t>RESMİ KALKINMA BANKALARI</w:t>
            </w:r>
          </w:p>
        </w:tc>
        <w:tc>
          <w:tcPr>
            <w:tcW w:w="1744" w:type="dxa"/>
            <w:tcBorders>
              <w:top w:val="nil"/>
              <w:left w:val="nil"/>
              <w:bottom w:val="nil"/>
              <w:right w:val="single" w:sz="4" w:space="0" w:color="auto"/>
            </w:tcBorders>
            <w:shd w:val="clear" w:color="000000" w:fill="FFFFFF"/>
            <w:noWrap/>
            <w:vAlign w:val="center"/>
            <w:hideMark/>
          </w:tcPr>
          <w:p w:rsidR="00472CD4" w:rsidRPr="00743FE1" w:rsidRDefault="00472CD4" w:rsidP="006C72CD">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1.827</w:t>
            </w:r>
          </w:p>
        </w:tc>
      </w:tr>
      <w:tr w:rsidR="00472CD4" w:rsidRPr="006C238B" w:rsidTr="006C72CD">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472CD4" w:rsidRPr="00743FE1" w:rsidRDefault="00472CD4" w:rsidP="006C72CD">
            <w:pPr>
              <w:spacing w:after="0" w:line="240" w:lineRule="auto"/>
              <w:ind w:firstLineChars="100" w:firstLine="200"/>
              <w:rPr>
                <w:rFonts w:ascii="Arial" w:eastAsia="Times New Roman" w:hAnsi="Arial" w:cs="Arial"/>
                <w:sz w:val="20"/>
                <w:szCs w:val="20"/>
                <w:lang w:eastAsia="tr-TR"/>
              </w:rPr>
            </w:pPr>
            <w:r w:rsidRPr="00743FE1">
              <w:rPr>
                <w:rFonts w:ascii="Arial" w:eastAsia="Times New Roman" w:hAnsi="Arial" w:cs="Arial"/>
                <w:sz w:val="20"/>
                <w:szCs w:val="20"/>
                <w:lang w:eastAsia="tr-TR"/>
              </w:rPr>
              <w:t>ULUSLARARASI KURULUŞLAR</w:t>
            </w:r>
          </w:p>
        </w:tc>
        <w:tc>
          <w:tcPr>
            <w:tcW w:w="1744" w:type="dxa"/>
            <w:tcBorders>
              <w:top w:val="nil"/>
              <w:left w:val="nil"/>
              <w:bottom w:val="nil"/>
              <w:right w:val="single" w:sz="4" w:space="0" w:color="auto"/>
            </w:tcBorders>
            <w:shd w:val="clear" w:color="000000" w:fill="FFFFFF"/>
            <w:noWrap/>
            <w:vAlign w:val="center"/>
            <w:hideMark/>
          </w:tcPr>
          <w:p w:rsidR="00472CD4" w:rsidRPr="00743FE1" w:rsidRDefault="00472CD4" w:rsidP="006C72CD">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13.618</w:t>
            </w:r>
          </w:p>
        </w:tc>
      </w:tr>
      <w:tr w:rsidR="00472CD4" w:rsidRPr="006C238B" w:rsidTr="006C72CD">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472CD4" w:rsidRPr="00743FE1" w:rsidRDefault="00472CD4" w:rsidP="006C72CD">
            <w:pPr>
              <w:spacing w:after="0" w:line="240" w:lineRule="auto"/>
              <w:ind w:firstLineChars="200" w:firstLine="400"/>
              <w:rPr>
                <w:rFonts w:ascii="Arial" w:eastAsia="Times New Roman" w:hAnsi="Arial" w:cs="Arial"/>
                <w:sz w:val="20"/>
                <w:szCs w:val="20"/>
                <w:lang w:eastAsia="tr-TR"/>
              </w:rPr>
            </w:pPr>
            <w:r w:rsidRPr="00743FE1">
              <w:rPr>
                <w:rFonts w:ascii="Arial" w:eastAsia="Times New Roman" w:hAnsi="Arial" w:cs="Arial"/>
                <w:sz w:val="20"/>
                <w:szCs w:val="20"/>
                <w:lang w:eastAsia="tr-TR"/>
              </w:rPr>
              <w:t>IMF-ULUSLARARASI PARA FONU</w:t>
            </w:r>
          </w:p>
        </w:tc>
        <w:tc>
          <w:tcPr>
            <w:tcW w:w="1744" w:type="dxa"/>
            <w:tcBorders>
              <w:top w:val="nil"/>
              <w:left w:val="nil"/>
              <w:bottom w:val="nil"/>
              <w:right w:val="single" w:sz="4" w:space="0" w:color="auto"/>
            </w:tcBorders>
            <w:shd w:val="clear" w:color="000000" w:fill="FFFFFF"/>
            <w:noWrap/>
            <w:vAlign w:val="center"/>
            <w:hideMark/>
          </w:tcPr>
          <w:p w:rsidR="00472CD4" w:rsidRPr="00743FE1" w:rsidRDefault="00472CD4" w:rsidP="006C72CD">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0</w:t>
            </w:r>
          </w:p>
        </w:tc>
      </w:tr>
      <w:tr w:rsidR="00472CD4" w:rsidRPr="006C238B" w:rsidTr="006C72CD">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472CD4" w:rsidRPr="00743FE1" w:rsidRDefault="00472CD4" w:rsidP="006C72CD">
            <w:pPr>
              <w:spacing w:after="0" w:line="240" w:lineRule="auto"/>
              <w:ind w:firstLineChars="200" w:firstLine="400"/>
              <w:rPr>
                <w:rFonts w:ascii="Arial" w:eastAsia="Times New Roman" w:hAnsi="Arial" w:cs="Arial"/>
                <w:sz w:val="20"/>
                <w:szCs w:val="20"/>
                <w:lang w:eastAsia="tr-TR"/>
              </w:rPr>
            </w:pPr>
            <w:r w:rsidRPr="00743FE1">
              <w:rPr>
                <w:rFonts w:ascii="Arial" w:eastAsia="Times New Roman" w:hAnsi="Arial" w:cs="Arial"/>
                <w:sz w:val="20"/>
                <w:szCs w:val="20"/>
                <w:lang w:eastAsia="tr-TR"/>
              </w:rPr>
              <w:t>IBRD-ULUSLARARASI İMAR VE KALKINMA BANKASI</w:t>
            </w:r>
          </w:p>
        </w:tc>
        <w:tc>
          <w:tcPr>
            <w:tcW w:w="1744" w:type="dxa"/>
            <w:tcBorders>
              <w:top w:val="nil"/>
              <w:left w:val="nil"/>
              <w:bottom w:val="nil"/>
              <w:right w:val="single" w:sz="4" w:space="0" w:color="auto"/>
            </w:tcBorders>
            <w:shd w:val="clear" w:color="000000" w:fill="FFFFFF"/>
            <w:noWrap/>
            <w:vAlign w:val="center"/>
            <w:hideMark/>
          </w:tcPr>
          <w:p w:rsidR="00472CD4" w:rsidRPr="00743FE1" w:rsidRDefault="00472CD4" w:rsidP="006C72CD">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1.884</w:t>
            </w:r>
          </w:p>
        </w:tc>
      </w:tr>
      <w:tr w:rsidR="00472CD4" w:rsidRPr="006C238B" w:rsidTr="006C72CD">
        <w:trPr>
          <w:trHeight w:val="402"/>
        </w:trPr>
        <w:tc>
          <w:tcPr>
            <w:tcW w:w="6309" w:type="dxa"/>
            <w:tcBorders>
              <w:top w:val="nil"/>
              <w:left w:val="single" w:sz="4" w:space="0" w:color="auto"/>
              <w:bottom w:val="nil"/>
              <w:right w:val="single" w:sz="4" w:space="0" w:color="auto"/>
            </w:tcBorders>
            <w:shd w:val="clear" w:color="000000" w:fill="FFFFFF"/>
            <w:noWrap/>
            <w:vAlign w:val="center"/>
            <w:hideMark/>
          </w:tcPr>
          <w:p w:rsidR="00472CD4" w:rsidRPr="00743FE1" w:rsidRDefault="00472CD4" w:rsidP="006C72CD">
            <w:pPr>
              <w:spacing w:after="0" w:line="240" w:lineRule="auto"/>
              <w:ind w:firstLineChars="200" w:firstLine="400"/>
              <w:rPr>
                <w:rFonts w:ascii="Arial" w:eastAsia="Times New Roman" w:hAnsi="Arial" w:cs="Arial"/>
                <w:sz w:val="20"/>
                <w:szCs w:val="20"/>
                <w:lang w:eastAsia="tr-TR"/>
              </w:rPr>
            </w:pPr>
            <w:r w:rsidRPr="00743FE1">
              <w:rPr>
                <w:rFonts w:ascii="Arial" w:eastAsia="Times New Roman" w:hAnsi="Arial" w:cs="Arial"/>
                <w:sz w:val="20"/>
                <w:szCs w:val="20"/>
                <w:lang w:eastAsia="tr-TR"/>
              </w:rPr>
              <w:t>DİĞER ULUSLARARASI KURULUŞLAR</w:t>
            </w:r>
          </w:p>
        </w:tc>
        <w:tc>
          <w:tcPr>
            <w:tcW w:w="1744" w:type="dxa"/>
            <w:tcBorders>
              <w:top w:val="nil"/>
              <w:left w:val="nil"/>
              <w:bottom w:val="nil"/>
              <w:right w:val="single" w:sz="4" w:space="0" w:color="auto"/>
            </w:tcBorders>
            <w:shd w:val="clear" w:color="000000" w:fill="FFFFFF"/>
            <w:noWrap/>
            <w:vAlign w:val="center"/>
            <w:hideMark/>
          </w:tcPr>
          <w:p w:rsidR="00472CD4" w:rsidRPr="00743FE1" w:rsidRDefault="00472CD4" w:rsidP="006C72CD">
            <w:pPr>
              <w:spacing w:after="0" w:line="240" w:lineRule="auto"/>
              <w:jc w:val="right"/>
              <w:rPr>
                <w:rFonts w:ascii="Arial" w:eastAsia="Times New Roman" w:hAnsi="Arial" w:cs="Arial"/>
                <w:sz w:val="20"/>
                <w:szCs w:val="20"/>
                <w:lang w:eastAsia="tr-TR"/>
              </w:rPr>
            </w:pPr>
            <w:r w:rsidRPr="00743FE1">
              <w:rPr>
                <w:rFonts w:ascii="Arial" w:eastAsia="Times New Roman" w:hAnsi="Arial" w:cs="Arial"/>
                <w:sz w:val="20"/>
                <w:szCs w:val="20"/>
                <w:lang w:eastAsia="tr-TR"/>
              </w:rPr>
              <w:t>11.734</w:t>
            </w:r>
          </w:p>
        </w:tc>
      </w:tr>
      <w:tr w:rsidR="00472CD4" w:rsidRPr="006C238B" w:rsidTr="006C72CD">
        <w:trPr>
          <w:trHeight w:val="402"/>
        </w:trPr>
        <w:tc>
          <w:tcPr>
            <w:tcW w:w="6309" w:type="dxa"/>
            <w:tcBorders>
              <w:top w:val="nil"/>
              <w:left w:val="single" w:sz="4" w:space="0" w:color="auto"/>
              <w:bottom w:val="single" w:sz="4" w:space="0" w:color="auto"/>
              <w:right w:val="single" w:sz="4" w:space="0" w:color="auto"/>
            </w:tcBorders>
            <w:shd w:val="clear" w:color="000000" w:fill="FFFFFF"/>
            <w:noWrap/>
            <w:vAlign w:val="center"/>
            <w:hideMark/>
          </w:tcPr>
          <w:p w:rsidR="00472CD4" w:rsidRPr="00743FE1" w:rsidRDefault="00472CD4" w:rsidP="006C72CD">
            <w:pPr>
              <w:spacing w:after="0" w:line="240" w:lineRule="auto"/>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 xml:space="preserve">TAHVİL </w:t>
            </w:r>
            <w:r w:rsidRPr="00743FE1">
              <w:rPr>
                <w:rFonts w:ascii="Arial" w:eastAsia="Times New Roman" w:hAnsi="Arial" w:cs="Arial"/>
                <w:b/>
                <w:bCs/>
                <w:sz w:val="20"/>
                <w:szCs w:val="20"/>
                <w:vertAlign w:val="superscript"/>
                <w:lang w:eastAsia="tr-TR"/>
              </w:rPr>
              <w:t>(*)</w:t>
            </w:r>
          </w:p>
        </w:tc>
        <w:tc>
          <w:tcPr>
            <w:tcW w:w="1744" w:type="dxa"/>
            <w:tcBorders>
              <w:top w:val="nil"/>
              <w:left w:val="nil"/>
              <w:bottom w:val="single" w:sz="4" w:space="0" w:color="auto"/>
              <w:right w:val="single" w:sz="4" w:space="0" w:color="auto"/>
            </w:tcBorders>
            <w:shd w:val="clear" w:color="000000" w:fill="FFFFFF"/>
            <w:noWrap/>
            <w:vAlign w:val="center"/>
            <w:hideMark/>
          </w:tcPr>
          <w:p w:rsidR="00472CD4" w:rsidRPr="00743FE1" w:rsidRDefault="00472CD4" w:rsidP="006C72CD">
            <w:pPr>
              <w:spacing w:after="0" w:line="240" w:lineRule="auto"/>
              <w:jc w:val="right"/>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27.346</w:t>
            </w:r>
          </w:p>
        </w:tc>
      </w:tr>
      <w:tr w:rsidR="00472CD4" w:rsidRPr="006C238B" w:rsidTr="006C72CD">
        <w:trPr>
          <w:trHeight w:val="402"/>
        </w:trPr>
        <w:tc>
          <w:tcPr>
            <w:tcW w:w="6309" w:type="dxa"/>
            <w:tcBorders>
              <w:top w:val="nil"/>
              <w:left w:val="nil"/>
              <w:bottom w:val="nil"/>
              <w:right w:val="nil"/>
            </w:tcBorders>
            <w:shd w:val="clear" w:color="000000" w:fill="FFFFFF"/>
            <w:noWrap/>
            <w:vAlign w:val="center"/>
            <w:hideMark/>
          </w:tcPr>
          <w:p w:rsidR="00472CD4" w:rsidRPr="00743FE1" w:rsidRDefault="00472CD4" w:rsidP="006C72CD">
            <w:pPr>
              <w:spacing w:after="0" w:line="240" w:lineRule="auto"/>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 </w:t>
            </w:r>
          </w:p>
        </w:tc>
        <w:tc>
          <w:tcPr>
            <w:tcW w:w="1744" w:type="dxa"/>
            <w:tcBorders>
              <w:top w:val="nil"/>
              <w:left w:val="nil"/>
              <w:bottom w:val="single" w:sz="4" w:space="0" w:color="auto"/>
              <w:right w:val="nil"/>
            </w:tcBorders>
            <w:shd w:val="clear" w:color="000000" w:fill="FFFFFF"/>
            <w:noWrap/>
            <w:vAlign w:val="center"/>
            <w:hideMark/>
          </w:tcPr>
          <w:p w:rsidR="00472CD4" w:rsidRPr="00743FE1" w:rsidRDefault="00472CD4" w:rsidP="006C72CD">
            <w:pPr>
              <w:spacing w:after="0" w:line="240" w:lineRule="auto"/>
              <w:jc w:val="right"/>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 </w:t>
            </w:r>
          </w:p>
        </w:tc>
      </w:tr>
      <w:tr w:rsidR="00472CD4" w:rsidRPr="006C238B" w:rsidTr="006C72CD">
        <w:trPr>
          <w:trHeight w:val="402"/>
        </w:trPr>
        <w:tc>
          <w:tcPr>
            <w:tcW w:w="6309"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472CD4" w:rsidRPr="00743FE1" w:rsidRDefault="00472CD4" w:rsidP="006C72CD">
            <w:pPr>
              <w:spacing w:after="0" w:line="240" w:lineRule="auto"/>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TOPLAM</w:t>
            </w:r>
          </w:p>
        </w:tc>
        <w:tc>
          <w:tcPr>
            <w:tcW w:w="1744" w:type="dxa"/>
            <w:tcBorders>
              <w:top w:val="nil"/>
              <w:left w:val="nil"/>
              <w:bottom w:val="single" w:sz="4" w:space="0" w:color="auto"/>
              <w:right w:val="single" w:sz="4" w:space="0" w:color="auto"/>
            </w:tcBorders>
            <w:shd w:val="clear" w:color="000000" w:fill="C0C0C0"/>
            <w:noWrap/>
            <w:vAlign w:val="center"/>
            <w:hideMark/>
          </w:tcPr>
          <w:p w:rsidR="00472CD4" w:rsidRPr="00743FE1" w:rsidRDefault="00472CD4" w:rsidP="006C72CD">
            <w:pPr>
              <w:spacing w:after="0" w:line="240" w:lineRule="auto"/>
              <w:jc w:val="right"/>
              <w:rPr>
                <w:rFonts w:ascii="Arial" w:eastAsia="Times New Roman" w:hAnsi="Arial" w:cs="Arial"/>
                <w:b/>
                <w:bCs/>
                <w:sz w:val="20"/>
                <w:szCs w:val="20"/>
                <w:lang w:eastAsia="tr-TR"/>
              </w:rPr>
            </w:pPr>
            <w:r w:rsidRPr="00743FE1">
              <w:rPr>
                <w:rFonts w:ascii="Arial" w:eastAsia="Times New Roman" w:hAnsi="Arial" w:cs="Arial"/>
                <w:b/>
                <w:bCs/>
                <w:sz w:val="20"/>
                <w:szCs w:val="20"/>
                <w:lang w:eastAsia="tr-TR"/>
              </w:rPr>
              <w:t>275.218</w:t>
            </w:r>
          </w:p>
        </w:tc>
      </w:tr>
    </w:tbl>
    <w:p w:rsidR="005816D5" w:rsidRDefault="005816D5"/>
    <w:p w:rsidR="00472CD4" w:rsidRDefault="00472CD4">
      <w:pPr>
        <w:rPr>
          <w:rFonts w:ascii="Arial" w:hAnsi="Arial" w:cs="Arial"/>
          <w:sz w:val="24"/>
          <w:szCs w:val="24"/>
        </w:rPr>
      </w:pPr>
      <w:r>
        <w:tab/>
      </w:r>
      <w:r>
        <w:rPr>
          <w:rFonts w:ascii="Arial" w:hAnsi="Arial" w:cs="Arial"/>
          <w:sz w:val="24"/>
          <w:szCs w:val="24"/>
        </w:rPr>
        <w:t xml:space="preserve">Konu ile ilgilenen herkesin bildiği bir dedikodu da özel sektörün borçlarının bir kısmının, vergi cennetlerindeki kendi hesaplarından borçlanma olduğu, aslında bunların bir borç olmadığıdır. Yukarıdaki tablo bu dedikoduya da bir ölçüde cevap vermektedir. </w:t>
      </w:r>
    </w:p>
    <w:p w:rsidR="00472CD4" w:rsidRDefault="00472CD4">
      <w:pPr>
        <w:rPr>
          <w:rFonts w:ascii="Arial" w:hAnsi="Arial" w:cs="Arial"/>
          <w:sz w:val="24"/>
          <w:szCs w:val="24"/>
        </w:rPr>
      </w:pPr>
    </w:p>
    <w:p w:rsidR="00472CD4" w:rsidRDefault="00472CD4">
      <w:pPr>
        <w:rPr>
          <w:rFonts w:ascii="Arial" w:hAnsi="Arial" w:cs="Arial"/>
          <w:sz w:val="24"/>
          <w:szCs w:val="24"/>
        </w:rPr>
      </w:pPr>
    </w:p>
    <w:p w:rsidR="00472CD4" w:rsidRDefault="00472CD4">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Cevdet Akçakoca</w:t>
      </w:r>
    </w:p>
    <w:p w:rsidR="00472CD4" w:rsidRDefault="00472CD4">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Yeminli Mali Müşavir</w:t>
      </w:r>
    </w:p>
    <w:p w:rsidR="00472CD4" w:rsidRDefault="00472CD4">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Bağımsız Denetçi </w:t>
      </w:r>
    </w:p>
    <w:p w:rsidR="00472CD4" w:rsidRDefault="00472CD4">
      <w:pPr>
        <w:rPr>
          <w:rFonts w:ascii="Arial" w:hAnsi="Arial" w:cs="Arial"/>
          <w:sz w:val="24"/>
          <w:szCs w:val="24"/>
        </w:rPr>
      </w:pPr>
    </w:p>
    <w:p w:rsidR="00472CD4" w:rsidRPr="00472CD4" w:rsidRDefault="00472CD4">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sectPr w:rsidR="00472CD4" w:rsidRPr="00472C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CD4"/>
    <w:rsid w:val="00472CD4"/>
    <w:rsid w:val="005816D5"/>
    <w:rsid w:val="00A208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8C8C8-F6E1-45A4-914F-F0069674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C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434</Words>
  <Characters>2478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Cevdetakcakoca</dc:creator>
  <cp:keywords/>
  <dc:description/>
  <cp:lastModifiedBy>T5</cp:lastModifiedBy>
  <cp:revision>2</cp:revision>
  <dcterms:created xsi:type="dcterms:W3CDTF">2015-02-17T08:00:00Z</dcterms:created>
  <dcterms:modified xsi:type="dcterms:W3CDTF">2015-02-17T08:00:00Z</dcterms:modified>
</cp:coreProperties>
</file>